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AE" w:rsidRPr="00C82C50" w:rsidRDefault="009758AE" w:rsidP="009758AE">
      <w:pPr>
        <w:tabs>
          <w:tab w:val="left" w:pos="9000"/>
        </w:tabs>
        <w:spacing w:line="328" w:lineRule="atLeast"/>
        <w:rPr>
          <w:color w:val="000000"/>
          <w:szCs w:val="24"/>
        </w:rPr>
      </w:pPr>
      <w:r w:rsidRPr="00C82C50">
        <w:rPr>
          <w:color w:val="000000"/>
          <w:szCs w:val="24"/>
        </w:rPr>
        <w:t xml:space="preserve">ПРИНЯТО:                                                          УТВЕРЖДЕНО                                            </w:t>
      </w:r>
    </w:p>
    <w:p w:rsidR="009758AE" w:rsidRPr="00C82C50" w:rsidRDefault="009758AE" w:rsidP="009758AE">
      <w:pPr>
        <w:tabs>
          <w:tab w:val="left" w:pos="9000"/>
        </w:tabs>
        <w:spacing w:line="328" w:lineRule="atLeast"/>
        <w:rPr>
          <w:color w:val="000000"/>
          <w:szCs w:val="24"/>
        </w:rPr>
      </w:pPr>
      <w:r w:rsidRPr="00C82C50">
        <w:rPr>
          <w:color w:val="000000"/>
          <w:szCs w:val="24"/>
        </w:rPr>
        <w:t>на педагогическом совете                                  приказом МАДОУ «МАЯЧОК»</w:t>
      </w:r>
    </w:p>
    <w:p w:rsidR="009758AE" w:rsidRPr="00C82C50" w:rsidRDefault="009758AE" w:rsidP="009758AE">
      <w:pPr>
        <w:tabs>
          <w:tab w:val="left" w:pos="9000"/>
        </w:tabs>
        <w:spacing w:line="328" w:lineRule="atLeast"/>
        <w:rPr>
          <w:color w:val="000000"/>
          <w:szCs w:val="24"/>
        </w:rPr>
      </w:pPr>
      <w:r w:rsidRPr="00C82C50">
        <w:rPr>
          <w:color w:val="000000"/>
          <w:szCs w:val="24"/>
        </w:rPr>
        <w:t xml:space="preserve">МАДОУ «МАЯЧОК»                                         </w:t>
      </w:r>
      <w:r w:rsidRPr="00B829BD">
        <w:rPr>
          <w:color w:val="000000"/>
          <w:szCs w:val="24"/>
        </w:rPr>
        <w:t>от 31.08.2020 №</w:t>
      </w:r>
      <w:r w:rsidR="00960D3A" w:rsidRPr="00B829BD">
        <w:rPr>
          <w:color w:val="000000"/>
          <w:szCs w:val="24"/>
        </w:rPr>
        <w:t>350</w:t>
      </w:r>
    </w:p>
    <w:p w:rsidR="009758AE" w:rsidRPr="00C82C50" w:rsidRDefault="009758AE" w:rsidP="009758AE">
      <w:pPr>
        <w:tabs>
          <w:tab w:val="left" w:pos="9000"/>
        </w:tabs>
        <w:spacing w:line="328" w:lineRule="atLeast"/>
        <w:rPr>
          <w:color w:val="000000"/>
          <w:szCs w:val="24"/>
        </w:rPr>
      </w:pPr>
      <w:r w:rsidRPr="00C82C50">
        <w:rPr>
          <w:color w:val="000000"/>
          <w:szCs w:val="24"/>
        </w:rPr>
        <w:t xml:space="preserve">(протокол №1 от 31.08.2020)                             «Об утверждении форм      </w:t>
      </w:r>
    </w:p>
    <w:p w:rsidR="009758AE" w:rsidRPr="00C82C50" w:rsidRDefault="009758AE" w:rsidP="009758AE">
      <w:pPr>
        <w:tabs>
          <w:tab w:val="left" w:pos="9000"/>
        </w:tabs>
        <w:spacing w:line="328" w:lineRule="atLeast"/>
        <w:rPr>
          <w:color w:val="000000"/>
          <w:szCs w:val="24"/>
        </w:rPr>
      </w:pPr>
      <w:r w:rsidRPr="00C82C50">
        <w:rPr>
          <w:color w:val="000000"/>
          <w:szCs w:val="24"/>
        </w:rPr>
        <w:t xml:space="preserve">                                                                             </w:t>
      </w:r>
      <w:r w:rsidR="00C82C50">
        <w:rPr>
          <w:color w:val="000000"/>
          <w:szCs w:val="24"/>
        </w:rPr>
        <w:t xml:space="preserve"> </w:t>
      </w:r>
      <w:r w:rsidRPr="00C82C50">
        <w:rPr>
          <w:color w:val="000000"/>
          <w:szCs w:val="24"/>
        </w:rPr>
        <w:t xml:space="preserve">индивидуальных </w:t>
      </w:r>
      <w:r w:rsidR="00C82C50">
        <w:rPr>
          <w:color w:val="000000"/>
          <w:szCs w:val="24"/>
        </w:rPr>
        <w:t xml:space="preserve">программ сопровождения </w:t>
      </w:r>
    </w:p>
    <w:p w:rsidR="009758AE" w:rsidRPr="00C82C50" w:rsidRDefault="00C82C50" w:rsidP="00C82C50">
      <w:pPr>
        <w:tabs>
          <w:tab w:val="left" w:pos="9000"/>
        </w:tabs>
        <w:spacing w:line="328" w:lineRule="atLeast"/>
        <w:ind w:left="4678"/>
        <w:rPr>
          <w:color w:val="000000"/>
          <w:szCs w:val="24"/>
        </w:rPr>
      </w:pPr>
      <w:r>
        <w:rPr>
          <w:color w:val="000000"/>
          <w:szCs w:val="24"/>
        </w:rPr>
        <w:t xml:space="preserve">семьи </w:t>
      </w:r>
      <w:r w:rsidR="009758AE" w:rsidRPr="00C82C50">
        <w:rPr>
          <w:color w:val="000000"/>
          <w:szCs w:val="24"/>
        </w:rPr>
        <w:t>в условиях МФКЦ «Я, семья и детский сад»»</w:t>
      </w:r>
    </w:p>
    <w:p w:rsidR="00E90E35" w:rsidRPr="00E90E35" w:rsidRDefault="00E90E35" w:rsidP="00E90E35"/>
    <w:p w:rsidR="007A07B4" w:rsidRPr="00C82C50" w:rsidRDefault="00E90E35" w:rsidP="00E90E35">
      <w:pPr>
        <w:pStyle w:val="2"/>
        <w:rPr>
          <w:rFonts w:ascii="Times New Roman CYR" w:hAnsi="Times New Roman CYR"/>
          <w:color w:val="000000" w:themeColor="text1"/>
          <w:szCs w:val="28"/>
        </w:rPr>
      </w:pPr>
      <w:r w:rsidRPr="00C82C50">
        <w:rPr>
          <w:color w:val="000000" w:themeColor="text1"/>
          <w:szCs w:val="28"/>
          <w:shd w:val="clear" w:color="auto" w:fill="FFFFFF"/>
        </w:rPr>
        <w:t xml:space="preserve">Индивидуальная программа сопровождения семьи </w:t>
      </w:r>
      <w:r w:rsidR="007A07B4" w:rsidRPr="00C82C50">
        <w:rPr>
          <w:rFonts w:ascii="Times New Roman CYR" w:hAnsi="Times New Roman CYR"/>
          <w:color w:val="000000" w:themeColor="text1"/>
          <w:szCs w:val="28"/>
        </w:rPr>
        <w:t>№ ____</w:t>
      </w:r>
    </w:p>
    <w:p w:rsidR="002961C7" w:rsidRPr="00C82C50" w:rsidRDefault="002961C7" w:rsidP="002961C7">
      <w:pPr>
        <w:jc w:val="center"/>
        <w:rPr>
          <w:color w:val="000000" w:themeColor="text1"/>
          <w:sz w:val="28"/>
          <w:szCs w:val="28"/>
        </w:rPr>
      </w:pPr>
      <w:r w:rsidRPr="00C82C50">
        <w:rPr>
          <w:color w:val="000000" w:themeColor="text1"/>
          <w:sz w:val="28"/>
          <w:szCs w:val="28"/>
        </w:rPr>
        <w:t>в условиях Многофункционального консультационного центра</w:t>
      </w:r>
    </w:p>
    <w:p w:rsidR="002961C7" w:rsidRPr="002961C7" w:rsidRDefault="002961C7" w:rsidP="002961C7">
      <w:pPr>
        <w:jc w:val="center"/>
        <w:rPr>
          <w:sz w:val="28"/>
          <w:szCs w:val="28"/>
        </w:rPr>
      </w:pPr>
      <w:r w:rsidRPr="002961C7">
        <w:rPr>
          <w:sz w:val="28"/>
          <w:szCs w:val="28"/>
        </w:rPr>
        <w:t>«Я, семья и детский сад»</w:t>
      </w:r>
    </w:p>
    <w:p w:rsidR="007A07B4" w:rsidRPr="000E0416" w:rsidRDefault="007A07B4">
      <w:pPr>
        <w:jc w:val="center"/>
        <w:rPr>
          <w:sz w:val="16"/>
          <w:szCs w:val="16"/>
        </w:rPr>
      </w:pPr>
    </w:p>
    <w:p w:rsidR="007A07B4" w:rsidRDefault="002961C7" w:rsidP="002961C7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Дата разработки: </w:t>
      </w:r>
      <w:r w:rsidR="00BF342E">
        <w:rPr>
          <w:sz w:val="28"/>
        </w:rPr>
        <w:t>«_____» _________________</w:t>
      </w:r>
      <w:r w:rsidR="00A33037">
        <w:rPr>
          <w:sz w:val="28"/>
        </w:rPr>
        <w:t>20</w:t>
      </w:r>
      <w:r w:rsidR="00FC157F">
        <w:rPr>
          <w:sz w:val="28"/>
        </w:rPr>
        <w:t>____</w:t>
      </w:r>
      <w:r w:rsidR="00A33037">
        <w:rPr>
          <w:sz w:val="28"/>
        </w:rPr>
        <w:t>г</w:t>
      </w:r>
      <w:r w:rsidR="00633503">
        <w:rPr>
          <w:sz w:val="28"/>
        </w:rPr>
        <w:t>.</w:t>
      </w:r>
    </w:p>
    <w:p w:rsidR="007A07B4" w:rsidRPr="000E0416" w:rsidRDefault="007A07B4" w:rsidP="00C671F7">
      <w:pPr>
        <w:jc w:val="center"/>
        <w:rPr>
          <w:sz w:val="16"/>
          <w:szCs w:val="16"/>
        </w:rPr>
      </w:pPr>
    </w:p>
    <w:p w:rsidR="007A07B4" w:rsidRDefault="007A07B4">
      <w:pPr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ФИО ребенка: </w:t>
      </w:r>
      <w:r>
        <w:rPr>
          <w:sz w:val="28"/>
        </w:rPr>
        <w:t>_________________________________________________________</w:t>
      </w:r>
      <w:r w:rsidR="00633503">
        <w:rPr>
          <w:sz w:val="28"/>
        </w:rPr>
        <w:t>__</w:t>
      </w:r>
    </w:p>
    <w:p w:rsidR="007A07B4" w:rsidRDefault="00633503">
      <w:pPr>
        <w:pStyle w:val="31"/>
        <w:tabs>
          <w:tab w:val="clear" w:pos="6405"/>
        </w:tabs>
        <w:spacing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Ф</w:t>
      </w:r>
      <w:r w:rsidR="007A07B4">
        <w:rPr>
          <w:rFonts w:ascii="Times New Roman CYR" w:hAnsi="Times New Roman CYR"/>
        </w:rPr>
        <w:t>ИО матери: ___________________________</w:t>
      </w:r>
      <w:r>
        <w:rPr>
          <w:rFonts w:ascii="Times New Roman CYR" w:hAnsi="Times New Roman CYR"/>
        </w:rPr>
        <w:t>_________________________________</w:t>
      </w:r>
    </w:p>
    <w:p w:rsidR="007A07B4" w:rsidRDefault="007A07B4">
      <w:pPr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ФИО отца: </w:t>
      </w:r>
      <w:r>
        <w:rPr>
          <w:sz w:val="28"/>
        </w:rPr>
        <w:t>____________________________________________________________</w:t>
      </w:r>
      <w:r w:rsidR="00633503">
        <w:rPr>
          <w:sz w:val="28"/>
        </w:rPr>
        <w:t>__</w:t>
      </w:r>
    </w:p>
    <w:p w:rsidR="007A07B4" w:rsidRPr="00633503" w:rsidRDefault="007A07B4">
      <w:pPr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Дата рождения ребенка: </w:t>
      </w:r>
      <w:r w:rsidR="00633503" w:rsidRPr="00633503">
        <w:rPr>
          <w:sz w:val="28"/>
        </w:rPr>
        <w:t>«__</w:t>
      </w:r>
      <w:r w:rsidR="00633503">
        <w:rPr>
          <w:sz w:val="28"/>
        </w:rPr>
        <w:t>_</w:t>
      </w:r>
      <w:r w:rsidR="00633503" w:rsidRPr="00633503">
        <w:rPr>
          <w:sz w:val="28"/>
        </w:rPr>
        <w:t>_»</w:t>
      </w:r>
      <w:r w:rsidR="00633503">
        <w:rPr>
          <w:sz w:val="28"/>
        </w:rPr>
        <w:t xml:space="preserve"> ____________ _____</w:t>
      </w:r>
      <w:r w:rsidR="00633503" w:rsidRPr="00633503">
        <w:rPr>
          <w:sz w:val="28"/>
        </w:rPr>
        <w:t xml:space="preserve">_ </w:t>
      </w:r>
      <w:proofErr w:type="gramStart"/>
      <w:r w:rsidR="00633503" w:rsidRPr="00633503">
        <w:rPr>
          <w:sz w:val="28"/>
        </w:rPr>
        <w:t>г</w:t>
      </w:r>
      <w:proofErr w:type="gramEnd"/>
      <w:r w:rsidR="00633503" w:rsidRPr="00633503">
        <w:rPr>
          <w:sz w:val="28"/>
        </w:rPr>
        <w:t xml:space="preserve">. </w:t>
      </w:r>
    </w:p>
    <w:p w:rsidR="007A07B4" w:rsidRDefault="007A07B4">
      <w:pPr>
        <w:jc w:val="both"/>
        <w:rPr>
          <w:sz w:val="28"/>
          <w:u w:val="single"/>
        </w:rPr>
      </w:pPr>
      <w:r>
        <w:rPr>
          <w:rFonts w:ascii="Times New Roman CYR" w:hAnsi="Times New Roman CYR"/>
          <w:sz w:val="28"/>
        </w:rPr>
        <w:t xml:space="preserve">С кем проживает </w:t>
      </w:r>
      <w:r>
        <w:rPr>
          <w:rFonts w:ascii="Times New Roman CYR" w:hAnsi="Times New Roman CYR"/>
        </w:rPr>
        <w:t>(члены семьи)</w:t>
      </w:r>
      <w:r>
        <w:rPr>
          <w:rFonts w:ascii="Times New Roman CYR" w:hAnsi="Times New Roman CYR"/>
          <w:sz w:val="28"/>
        </w:rPr>
        <w:t>:</w:t>
      </w:r>
      <w:r>
        <w:rPr>
          <w:sz w:val="28"/>
        </w:rPr>
        <w:t xml:space="preserve"> _____________________________________________</w:t>
      </w:r>
    </w:p>
    <w:p w:rsidR="007A07B4" w:rsidRDefault="00E90E35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Город</w:t>
      </w:r>
      <w:r w:rsidR="007A07B4">
        <w:rPr>
          <w:rFonts w:ascii="Times New Roman CYR" w:hAnsi="Times New Roman CYR"/>
          <w:sz w:val="28"/>
        </w:rPr>
        <w:t xml:space="preserve">: </w:t>
      </w:r>
      <w:r w:rsidR="007A07B4">
        <w:rPr>
          <w:sz w:val="28"/>
        </w:rPr>
        <w:t>_____________________________</w:t>
      </w:r>
      <w:r w:rsidR="00BD7EC2">
        <w:rPr>
          <w:sz w:val="28"/>
        </w:rPr>
        <w:t xml:space="preserve"> </w:t>
      </w:r>
      <w:r w:rsidR="007A07B4">
        <w:rPr>
          <w:rFonts w:ascii="Times New Roman CYR" w:hAnsi="Times New Roman CYR"/>
          <w:sz w:val="28"/>
        </w:rPr>
        <w:t>Район: ______________________________</w:t>
      </w:r>
    </w:p>
    <w:p w:rsidR="00D004BF" w:rsidRDefault="00D004BF" w:rsidP="00D004BF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Адрес: </w:t>
      </w:r>
      <w:r>
        <w:rPr>
          <w:sz w:val="28"/>
        </w:rPr>
        <w:t>_________________________________________________________________</w:t>
      </w:r>
    </w:p>
    <w:p w:rsidR="007A07B4" w:rsidRDefault="00E90E35">
      <w:pPr>
        <w:jc w:val="both"/>
        <w:rPr>
          <w:sz w:val="28"/>
        </w:rPr>
      </w:pPr>
      <w:r>
        <w:rPr>
          <w:rFonts w:ascii="Times New Roman CYR" w:hAnsi="Times New Roman CYR"/>
          <w:sz w:val="28"/>
        </w:rPr>
        <w:t>Телефон: _________________</w:t>
      </w:r>
      <w:r w:rsidR="007A07B4">
        <w:rPr>
          <w:sz w:val="28"/>
        </w:rPr>
        <w:t>___________________________________________</w:t>
      </w:r>
    </w:p>
    <w:p w:rsidR="007A07B4" w:rsidRDefault="007A07B4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Электронный адрес: ______________________________________________________</w:t>
      </w:r>
    </w:p>
    <w:p w:rsidR="005D24B0" w:rsidRDefault="005D24B0" w:rsidP="005D24B0">
      <w:pPr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Социальные контакты </w:t>
      </w:r>
      <w:r>
        <w:rPr>
          <w:rFonts w:ascii="Times New Roman CYR" w:hAnsi="Times New Roman CYR"/>
        </w:rPr>
        <w:t>(посещает ли иные учреждения, какие</w:t>
      </w:r>
      <w:proofErr w:type="gramStart"/>
      <w:r>
        <w:rPr>
          <w:rFonts w:ascii="Times New Roman CYR" w:hAnsi="Times New Roman CYR"/>
        </w:rPr>
        <w:t>,)</w:t>
      </w:r>
      <w:r>
        <w:rPr>
          <w:sz w:val="28"/>
        </w:rPr>
        <w:t>:_______________________</w:t>
      </w:r>
      <w:proofErr w:type="gramEnd"/>
    </w:p>
    <w:p w:rsidR="005D24B0" w:rsidRPr="00F75B16" w:rsidRDefault="005D24B0" w:rsidP="005D24B0">
      <w:pPr>
        <w:pStyle w:val="31"/>
        <w:tabs>
          <w:tab w:val="clear" w:pos="640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  <w:r>
        <w:rPr>
          <w:rFonts w:ascii="Times New Roman CYR" w:hAnsi="Times New Roman CYR"/>
        </w:rPr>
        <w:t>_____________________________________________________________________</w:t>
      </w:r>
    </w:p>
    <w:p w:rsidR="005D24B0" w:rsidRDefault="005D24B0" w:rsidP="005D24B0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________________________________________________________________________</w:t>
      </w:r>
    </w:p>
    <w:p w:rsidR="007A07B4" w:rsidRPr="00A57EB7" w:rsidRDefault="00C82C50">
      <w:pPr>
        <w:jc w:val="both"/>
        <w:rPr>
          <w:sz w:val="28"/>
        </w:rPr>
      </w:pPr>
      <w:proofErr w:type="gramStart"/>
      <w:r w:rsidRPr="00A57EB7">
        <w:rPr>
          <w:rFonts w:ascii="Times New Roman CYR" w:hAnsi="Times New Roman CYR"/>
          <w:sz w:val="28"/>
        </w:rPr>
        <w:t>Информация о состоянии здоровья ребенка (</w:t>
      </w:r>
      <w:r w:rsidRPr="00A57EB7">
        <w:rPr>
          <w:rFonts w:ascii="Times New Roman CYR" w:hAnsi="Times New Roman CYR"/>
          <w:szCs w:val="24"/>
        </w:rPr>
        <w:t>наличие/отсутствие заболеваний, требующ</w:t>
      </w:r>
      <w:r w:rsidR="00A57EB7" w:rsidRPr="00A57EB7">
        <w:rPr>
          <w:rFonts w:ascii="Times New Roman CYR" w:hAnsi="Times New Roman CYR"/>
          <w:szCs w:val="24"/>
        </w:rPr>
        <w:t>их создания специальных образовательных</w:t>
      </w:r>
      <w:r w:rsidRPr="00A57EB7">
        <w:rPr>
          <w:rFonts w:ascii="Times New Roman CYR" w:hAnsi="Times New Roman CYR"/>
          <w:szCs w:val="24"/>
        </w:rPr>
        <w:t xml:space="preserve"> условий</w:t>
      </w:r>
      <w:r w:rsidR="007A07B4" w:rsidRPr="00A57EB7">
        <w:rPr>
          <w:rFonts w:ascii="Times New Roman CYR" w:hAnsi="Times New Roman CYR"/>
          <w:szCs w:val="24"/>
        </w:rPr>
        <w:t xml:space="preserve"> </w:t>
      </w:r>
      <w:r w:rsidRPr="00A57EB7">
        <w:rPr>
          <w:rFonts w:ascii="Times New Roman CYR" w:hAnsi="Times New Roman CYR"/>
          <w:szCs w:val="24"/>
        </w:rPr>
        <w:t>(</w:t>
      </w:r>
      <w:r w:rsidR="007A07B4" w:rsidRPr="00A57EB7">
        <w:rPr>
          <w:rFonts w:ascii="Times New Roman CYR" w:hAnsi="Times New Roman CYR"/>
          <w:szCs w:val="24"/>
        </w:rPr>
        <w:t>где и когда</w:t>
      </w:r>
      <w:r w:rsidRPr="00A57EB7">
        <w:rPr>
          <w:rFonts w:ascii="Times New Roman CYR" w:hAnsi="Times New Roman CYR"/>
          <w:szCs w:val="24"/>
        </w:rPr>
        <w:t xml:space="preserve"> поставлен диагноз,</w:t>
      </w:r>
      <w:proofErr w:type="gramEnd"/>
      <w:r w:rsidRPr="00A57EB7">
        <w:rPr>
          <w:rFonts w:ascii="Times New Roman CYR" w:hAnsi="Times New Roman CYR"/>
          <w:szCs w:val="24"/>
        </w:rPr>
        <w:t xml:space="preserve"> наличие/отсутствие инвалидности и иные значимые для реализации программы сведения</w:t>
      </w:r>
      <w:r w:rsidR="007A07B4" w:rsidRPr="00A57EB7">
        <w:rPr>
          <w:rFonts w:ascii="Times New Roman CYR" w:hAnsi="Times New Roman CYR"/>
        </w:rPr>
        <w:t>)</w:t>
      </w:r>
      <w:r w:rsidR="007A07B4" w:rsidRPr="00A57EB7">
        <w:rPr>
          <w:rFonts w:ascii="Times New Roman CYR" w:hAnsi="Times New Roman CYR"/>
          <w:sz w:val="28"/>
        </w:rPr>
        <w:t>:</w:t>
      </w:r>
      <w:r w:rsidR="007A07B4" w:rsidRPr="00A57EB7">
        <w:rPr>
          <w:sz w:val="28"/>
        </w:rPr>
        <w:t>__________________________________________</w:t>
      </w:r>
      <w:r w:rsidRPr="00A57EB7">
        <w:rPr>
          <w:sz w:val="28"/>
        </w:rPr>
        <w:t>______________________</w:t>
      </w:r>
    </w:p>
    <w:p w:rsidR="007A07B4" w:rsidRPr="00A57EB7" w:rsidRDefault="007A07B4">
      <w:pPr>
        <w:pStyle w:val="31"/>
        <w:tabs>
          <w:tab w:val="clear" w:pos="6405"/>
        </w:tabs>
        <w:spacing w:line="240" w:lineRule="auto"/>
        <w:rPr>
          <w:rFonts w:ascii="Times New Roman" w:hAnsi="Times New Roman"/>
        </w:rPr>
      </w:pPr>
      <w:r w:rsidRPr="00A57EB7">
        <w:rPr>
          <w:rFonts w:ascii="Times New Roman" w:hAnsi="Times New Roman"/>
        </w:rPr>
        <w:t>________________________________________________________________________________________________________________________________________________</w:t>
      </w:r>
    </w:p>
    <w:p w:rsidR="007A07B4" w:rsidRDefault="00F75B16">
      <w:pPr>
        <w:pStyle w:val="31"/>
        <w:tabs>
          <w:tab w:val="clear" w:pos="6405"/>
        </w:tabs>
        <w:spacing w:line="240" w:lineRule="auto"/>
        <w:rPr>
          <w:rFonts w:ascii="Times New Roman CYR" w:hAnsi="Times New Roman CYR"/>
        </w:rPr>
      </w:pPr>
      <w:r w:rsidRPr="00F75B16">
        <w:rPr>
          <w:rFonts w:ascii="Times New Roman CYR" w:hAnsi="Times New Roman CYR"/>
          <w:color w:val="70AD47" w:themeColor="accent6"/>
        </w:rPr>
        <w:t>Цель</w:t>
      </w:r>
      <w:r w:rsidR="00D004BF">
        <w:rPr>
          <w:rFonts w:ascii="Times New Roman CYR" w:hAnsi="Times New Roman CYR"/>
        </w:rPr>
        <w:t xml:space="preserve"> обращения</w:t>
      </w:r>
      <w:r>
        <w:rPr>
          <w:rFonts w:ascii="Times New Roman CYR" w:hAnsi="Times New Roman CYR"/>
        </w:rPr>
        <w:t xml:space="preserve"> в КЦ: ________</w:t>
      </w:r>
      <w:r w:rsidR="007A07B4">
        <w:rPr>
          <w:rFonts w:ascii="Times New Roman CYR" w:hAnsi="Times New Roman CYR"/>
        </w:rPr>
        <w:t>__________</w:t>
      </w:r>
      <w:r w:rsidR="00D004BF">
        <w:rPr>
          <w:rFonts w:ascii="Times New Roman CYR" w:hAnsi="Times New Roman CYR"/>
        </w:rPr>
        <w:t>__________________________</w:t>
      </w:r>
      <w:r w:rsidR="007A07B4">
        <w:rPr>
          <w:rFonts w:ascii="Times New Roman CYR" w:hAnsi="Times New Roman CYR"/>
        </w:rPr>
        <w:t>______</w:t>
      </w:r>
    </w:p>
    <w:p w:rsidR="007A07B4" w:rsidRDefault="007A07B4">
      <w:pPr>
        <w:pStyle w:val="31"/>
        <w:tabs>
          <w:tab w:val="clear" w:pos="640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7A07B4" w:rsidRDefault="007A07B4">
      <w:pPr>
        <w:pStyle w:val="31"/>
        <w:tabs>
          <w:tab w:val="clear" w:pos="640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E8605D" w:rsidRDefault="00E8605D" w:rsidP="00A57EB7">
      <w:pPr>
        <w:pStyle w:val="31"/>
        <w:rPr>
          <w:rFonts w:ascii="Times New Roman" w:hAnsi="Times New Roman"/>
          <w:color w:val="70AD47" w:themeColor="accent6"/>
        </w:rPr>
      </w:pPr>
    </w:p>
    <w:p w:rsidR="00A57EB7" w:rsidRPr="00A57EB7" w:rsidRDefault="00A57EB7" w:rsidP="00A57EB7">
      <w:pPr>
        <w:pStyle w:val="31"/>
        <w:rPr>
          <w:rFonts w:ascii="Times New Roman" w:hAnsi="Times New Roman"/>
          <w:color w:val="70AD47" w:themeColor="accent6"/>
        </w:rPr>
      </w:pPr>
      <w:r w:rsidRPr="00A57EB7">
        <w:rPr>
          <w:rFonts w:ascii="Times New Roman" w:hAnsi="Times New Roman"/>
          <w:color w:val="70AD47" w:themeColor="accent6"/>
        </w:rPr>
        <w:t>Планируемый срок реализации</w:t>
      </w:r>
      <w:r w:rsidR="00F75B16">
        <w:rPr>
          <w:rFonts w:ascii="Times New Roman" w:hAnsi="Times New Roman"/>
          <w:color w:val="70AD47" w:themeColor="accent6"/>
        </w:rPr>
        <w:t xml:space="preserve"> ИПСС</w:t>
      </w:r>
      <w:r w:rsidRPr="00A57EB7">
        <w:rPr>
          <w:rFonts w:ascii="Times New Roman" w:hAnsi="Times New Roman"/>
          <w:color w:val="70AD47" w:themeColor="accent6"/>
        </w:rPr>
        <w:t xml:space="preserve">:___________ </w:t>
      </w:r>
    </w:p>
    <w:p w:rsidR="00A57EB7" w:rsidRPr="00A57EB7" w:rsidRDefault="00A57EB7" w:rsidP="00A57EB7">
      <w:pPr>
        <w:pStyle w:val="31"/>
        <w:rPr>
          <w:rFonts w:ascii="Times New Roman" w:hAnsi="Times New Roman"/>
          <w:color w:val="70AD47" w:themeColor="accent6"/>
        </w:rPr>
      </w:pPr>
      <w:r w:rsidRPr="00A57EB7">
        <w:rPr>
          <w:rFonts w:ascii="Times New Roman" w:hAnsi="Times New Roman"/>
          <w:color w:val="70AD47" w:themeColor="accent6"/>
        </w:rPr>
        <w:t>Даты проведения промежуточной оценки эффективности ИПСС: _______</w:t>
      </w:r>
    </w:p>
    <w:p w:rsidR="00A57EB7" w:rsidRDefault="00A57EB7" w:rsidP="00A57EB7">
      <w:pPr>
        <w:pStyle w:val="31"/>
        <w:tabs>
          <w:tab w:val="clear" w:pos="6405"/>
        </w:tabs>
        <w:spacing w:line="240" w:lineRule="auto"/>
        <w:rPr>
          <w:rFonts w:ascii="Times New Roman" w:hAnsi="Times New Roman"/>
          <w:color w:val="70AD47" w:themeColor="accent6"/>
        </w:rPr>
      </w:pPr>
      <w:r w:rsidRPr="00A57EB7">
        <w:rPr>
          <w:rFonts w:ascii="Times New Roman" w:hAnsi="Times New Roman"/>
          <w:color w:val="70AD47" w:themeColor="accent6"/>
        </w:rPr>
        <w:t>Дата проведения итоговой оценки эффективности ИПСС:________</w:t>
      </w:r>
    </w:p>
    <w:p w:rsidR="00E8605D" w:rsidRDefault="00E8605D" w:rsidP="00A57EB7">
      <w:pPr>
        <w:pStyle w:val="31"/>
        <w:tabs>
          <w:tab w:val="clear" w:pos="6405"/>
        </w:tabs>
        <w:spacing w:line="240" w:lineRule="auto"/>
        <w:rPr>
          <w:rFonts w:ascii="Times New Roman" w:hAnsi="Times New Roman"/>
          <w:color w:val="70AD47" w:themeColor="accent6"/>
        </w:rPr>
      </w:pPr>
    </w:p>
    <w:p w:rsidR="00A57EB7" w:rsidRPr="00A57EB7" w:rsidRDefault="00A57EB7" w:rsidP="00A57EB7">
      <w:pPr>
        <w:pStyle w:val="31"/>
        <w:tabs>
          <w:tab w:val="clear" w:pos="6405"/>
        </w:tabs>
        <w:spacing w:line="240" w:lineRule="auto"/>
        <w:rPr>
          <w:rFonts w:ascii="Times New Roman" w:hAnsi="Times New Roman"/>
          <w:color w:val="70AD47" w:themeColor="accent6"/>
        </w:rPr>
      </w:pPr>
      <w:r w:rsidRPr="00A57EB7">
        <w:rPr>
          <w:rFonts w:ascii="Times New Roman" w:hAnsi="Times New Roman"/>
          <w:color w:val="70AD47" w:themeColor="accent6"/>
        </w:rPr>
        <w:t>Форма ре</w:t>
      </w:r>
      <w:r>
        <w:rPr>
          <w:rFonts w:ascii="Times New Roman" w:hAnsi="Times New Roman"/>
          <w:color w:val="70AD47" w:themeColor="accent6"/>
        </w:rPr>
        <w:t xml:space="preserve">ализации ИПСС (на дому, в консультационном центре, </w:t>
      </w:r>
      <w:r w:rsidRPr="00A57EB7">
        <w:rPr>
          <w:rFonts w:ascii="Times New Roman" w:hAnsi="Times New Roman"/>
          <w:color w:val="70AD47" w:themeColor="accent6"/>
        </w:rPr>
        <w:t>очно, дистанционно)</w:t>
      </w:r>
      <w:r>
        <w:rPr>
          <w:rFonts w:ascii="Times New Roman" w:hAnsi="Times New Roman"/>
          <w:color w:val="70AD47" w:themeColor="accent6"/>
        </w:rPr>
        <w:t>:_____________________</w:t>
      </w:r>
    </w:p>
    <w:p w:rsidR="00525174" w:rsidRDefault="00525174" w:rsidP="005D24B0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8"/>
          <w:szCs w:val="28"/>
          <w:lang w:eastAsia="en-US"/>
        </w:rPr>
      </w:pPr>
    </w:p>
    <w:p w:rsidR="00525174" w:rsidRDefault="00525174" w:rsidP="005D24B0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8"/>
          <w:szCs w:val="28"/>
          <w:lang w:eastAsia="en-US"/>
        </w:rPr>
        <w:sectPr w:rsidR="00525174" w:rsidSect="00187A04">
          <w:pgSz w:w="11906" w:h="16838"/>
          <w:pgMar w:top="567" w:right="851" w:bottom="567" w:left="851" w:header="720" w:footer="720" w:gutter="0"/>
          <w:cols w:space="708"/>
        </w:sectPr>
      </w:pPr>
    </w:p>
    <w:p w:rsidR="005D24B0" w:rsidRPr="005D24B0" w:rsidRDefault="005D24B0" w:rsidP="005D24B0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8"/>
          <w:szCs w:val="28"/>
          <w:lang w:eastAsia="en-US"/>
        </w:rPr>
      </w:pPr>
      <w:r w:rsidRPr="005D24B0">
        <w:rPr>
          <w:rFonts w:eastAsia="Calibri"/>
          <w:sz w:val="28"/>
          <w:szCs w:val="28"/>
          <w:lang w:eastAsia="en-US"/>
        </w:rPr>
        <w:lastRenderedPageBreak/>
        <w:t>У</w:t>
      </w:r>
      <w:r>
        <w:rPr>
          <w:rFonts w:eastAsia="Calibri"/>
          <w:sz w:val="28"/>
          <w:szCs w:val="28"/>
          <w:lang w:eastAsia="en-US"/>
        </w:rPr>
        <w:t>слуги, оказываемые в рамках ИПСС</w:t>
      </w:r>
      <w:r w:rsidRPr="005D24B0">
        <w:rPr>
          <w:rFonts w:eastAsia="Calibri"/>
          <w:sz w:val="28"/>
          <w:szCs w:val="28"/>
          <w:lang w:eastAsia="en-US"/>
        </w:rPr>
        <w:t>, их периодичность:</w:t>
      </w:r>
    </w:p>
    <w:p w:rsidR="005D24B0" w:rsidRPr="005D24B0" w:rsidRDefault="005D24B0" w:rsidP="005D24B0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 w:val="28"/>
          <w:szCs w:val="28"/>
          <w:lang w:eastAsia="en-US"/>
        </w:rPr>
      </w:pPr>
    </w:p>
    <w:p w:rsidR="005D24B0" w:rsidRDefault="005D24B0" w:rsidP="005D24B0">
      <w:pPr>
        <w:rPr>
          <w:szCs w:val="24"/>
        </w:rPr>
      </w:pPr>
    </w:p>
    <w:tbl>
      <w:tblPr>
        <w:tblStyle w:val="a9"/>
        <w:tblW w:w="15310" w:type="dxa"/>
        <w:tblInd w:w="-34" w:type="dxa"/>
        <w:tblLayout w:type="fixed"/>
        <w:tblLook w:val="04A0"/>
      </w:tblPr>
      <w:tblGrid>
        <w:gridCol w:w="4111"/>
        <w:gridCol w:w="2835"/>
        <w:gridCol w:w="2410"/>
        <w:gridCol w:w="2268"/>
        <w:gridCol w:w="1985"/>
        <w:gridCol w:w="1701"/>
      </w:tblGrid>
      <w:tr w:rsidR="00F03D99" w:rsidRPr="00422318" w:rsidTr="00E8605D">
        <w:tc>
          <w:tcPr>
            <w:tcW w:w="4111" w:type="dxa"/>
          </w:tcPr>
          <w:p w:rsidR="00F03D99" w:rsidRPr="00525174" w:rsidRDefault="00F03D99" w:rsidP="00525174">
            <w:pPr>
              <w:ind w:right="-109"/>
            </w:pPr>
            <w:r w:rsidRPr="00525174">
              <w:t xml:space="preserve">Название услуги, которая </w:t>
            </w:r>
          </w:p>
        </w:tc>
        <w:tc>
          <w:tcPr>
            <w:tcW w:w="2835" w:type="dxa"/>
          </w:tcPr>
          <w:p w:rsidR="00F03D99" w:rsidRPr="00525174" w:rsidRDefault="00F03D99" w:rsidP="0085298F">
            <w:r>
              <w:t>Планируемый результат</w:t>
            </w:r>
          </w:p>
        </w:tc>
        <w:tc>
          <w:tcPr>
            <w:tcW w:w="2410" w:type="dxa"/>
          </w:tcPr>
          <w:p w:rsidR="00F03D99" w:rsidRPr="00525174" w:rsidRDefault="00F03D99" w:rsidP="00E03AB0">
            <w:pPr>
              <w:ind w:right="-80"/>
            </w:pPr>
            <w:r>
              <w:t>Продолжительность</w:t>
            </w:r>
            <w:r w:rsidRPr="00525174">
              <w:t xml:space="preserve"> (в минутах) </w:t>
            </w:r>
          </w:p>
        </w:tc>
        <w:tc>
          <w:tcPr>
            <w:tcW w:w="2268" w:type="dxa"/>
          </w:tcPr>
          <w:p w:rsidR="00F03D99" w:rsidRPr="00525174" w:rsidRDefault="00F03D99" w:rsidP="00E03AB0">
            <w:pPr>
              <w:ind w:right="-146"/>
            </w:pPr>
            <w:r>
              <w:t>Перио</w:t>
            </w:r>
            <w:r w:rsidRPr="00525174">
              <w:t>дичность</w:t>
            </w:r>
          </w:p>
        </w:tc>
        <w:tc>
          <w:tcPr>
            <w:tcW w:w="1985" w:type="dxa"/>
          </w:tcPr>
          <w:p w:rsidR="00F03D99" w:rsidRPr="00525174" w:rsidRDefault="00F03D99" w:rsidP="00E03AB0">
            <w:r w:rsidRPr="00525174">
              <w:t>Специалист/ специалисты</w:t>
            </w:r>
          </w:p>
        </w:tc>
        <w:tc>
          <w:tcPr>
            <w:tcW w:w="1701" w:type="dxa"/>
          </w:tcPr>
          <w:p w:rsidR="00F03D99" w:rsidRPr="00525174" w:rsidRDefault="00F03D99" w:rsidP="0085298F">
            <w:r w:rsidRPr="00525174">
              <w:t xml:space="preserve">Отметка о </w:t>
            </w:r>
            <w:r>
              <w:t>выполнении</w:t>
            </w:r>
          </w:p>
        </w:tc>
      </w:tr>
      <w:tr w:rsidR="00F03D99" w:rsidRPr="00422318" w:rsidTr="00E8605D">
        <w:trPr>
          <w:trHeight w:val="399"/>
        </w:trPr>
        <w:tc>
          <w:tcPr>
            <w:tcW w:w="4111" w:type="dxa"/>
          </w:tcPr>
          <w:p w:rsidR="00F03D99" w:rsidRPr="0085298F" w:rsidRDefault="00F03D99" w:rsidP="00525174">
            <w:pPr>
              <w:ind w:right="-109"/>
            </w:pPr>
            <w:r w:rsidRPr="00525174">
              <w:rPr>
                <w:lang w:val="en-US"/>
              </w:rPr>
              <w:t> </w:t>
            </w:r>
            <w:r>
              <w:t>Консультирование</w:t>
            </w:r>
          </w:p>
        </w:tc>
        <w:tc>
          <w:tcPr>
            <w:tcW w:w="2835" w:type="dxa"/>
          </w:tcPr>
          <w:p w:rsidR="00F03D99" w:rsidRPr="00525174" w:rsidRDefault="00F03D99" w:rsidP="00E03AB0"/>
        </w:tc>
        <w:tc>
          <w:tcPr>
            <w:tcW w:w="2410" w:type="dxa"/>
          </w:tcPr>
          <w:p w:rsidR="00F03D99" w:rsidRPr="00525174" w:rsidRDefault="00F03D99" w:rsidP="00E03AB0">
            <w:pPr>
              <w:ind w:right="-80"/>
            </w:pPr>
            <w:r>
              <w:t>20 минут</w:t>
            </w:r>
          </w:p>
        </w:tc>
        <w:tc>
          <w:tcPr>
            <w:tcW w:w="2268" w:type="dxa"/>
          </w:tcPr>
          <w:p w:rsidR="00F03D99" w:rsidRPr="00525174" w:rsidRDefault="00F03D99" w:rsidP="00E03AB0">
            <w:pPr>
              <w:ind w:right="-146"/>
            </w:pPr>
            <w:r>
              <w:t>1 раз в неделю</w:t>
            </w:r>
          </w:p>
        </w:tc>
        <w:tc>
          <w:tcPr>
            <w:tcW w:w="1985" w:type="dxa"/>
          </w:tcPr>
          <w:p w:rsidR="00F03D99" w:rsidRPr="00525174" w:rsidRDefault="00F03D99" w:rsidP="00E03AB0"/>
        </w:tc>
        <w:tc>
          <w:tcPr>
            <w:tcW w:w="1701" w:type="dxa"/>
          </w:tcPr>
          <w:p w:rsidR="00F03D99" w:rsidRPr="00525174" w:rsidRDefault="00F03D99" w:rsidP="00E03AB0"/>
        </w:tc>
      </w:tr>
      <w:tr w:rsidR="00F03D99" w:rsidRPr="00422318" w:rsidTr="00E8605D">
        <w:trPr>
          <w:trHeight w:val="399"/>
        </w:trPr>
        <w:tc>
          <w:tcPr>
            <w:tcW w:w="4111" w:type="dxa"/>
          </w:tcPr>
          <w:p w:rsidR="00F03D99" w:rsidRPr="0085298F" w:rsidRDefault="00F03D99" w:rsidP="00525174">
            <w:pPr>
              <w:ind w:right="-109"/>
            </w:pPr>
            <w:r>
              <w:t>Диагностическое обследование</w:t>
            </w:r>
          </w:p>
        </w:tc>
        <w:tc>
          <w:tcPr>
            <w:tcW w:w="2835" w:type="dxa"/>
          </w:tcPr>
          <w:p w:rsidR="00F03D99" w:rsidRPr="00525174" w:rsidRDefault="00F03D99" w:rsidP="00E03AB0"/>
        </w:tc>
        <w:tc>
          <w:tcPr>
            <w:tcW w:w="2410" w:type="dxa"/>
          </w:tcPr>
          <w:p w:rsidR="00F03D99" w:rsidRPr="00525174" w:rsidRDefault="00F03D99" w:rsidP="00E03AB0">
            <w:pPr>
              <w:ind w:right="-80"/>
            </w:pPr>
          </w:p>
        </w:tc>
        <w:tc>
          <w:tcPr>
            <w:tcW w:w="2268" w:type="dxa"/>
          </w:tcPr>
          <w:p w:rsidR="00F03D99" w:rsidRPr="00525174" w:rsidRDefault="00F03D99" w:rsidP="00E03AB0">
            <w:pPr>
              <w:ind w:right="-146"/>
            </w:pPr>
          </w:p>
        </w:tc>
        <w:tc>
          <w:tcPr>
            <w:tcW w:w="1985" w:type="dxa"/>
          </w:tcPr>
          <w:p w:rsidR="00F03D99" w:rsidRPr="00525174" w:rsidRDefault="00F03D99" w:rsidP="00E03AB0"/>
        </w:tc>
        <w:tc>
          <w:tcPr>
            <w:tcW w:w="1701" w:type="dxa"/>
          </w:tcPr>
          <w:p w:rsidR="00F03D99" w:rsidRPr="00525174" w:rsidRDefault="00F03D99" w:rsidP="00E03AB0"/>
        </w:tc>
      </w:tr>
      <w:tr w:rsidR="00F03D99" w:rsidRPr="00422318" w:rsidTr="00E8605D">
        <w:trPr>
          <w:trHeight w:val="399"/>
        </w:trPr>
        <w:tc>
          <w:tcPr>
            <w:tcW w:w="4111" w:type="dxa"/>
          </w:tcPr>
          <w:p w:rsidR="00F03D99" w:rsidRPr="00525174" w:rsidRDefault="00F03D99" w:rsidP="00E03AB0">
            <w:pPr>
              <w:ind w:right="-109"/>
            </w:pPr>
            <w:r>
              <w:t>Психолого-педагогическая помощь</w:t>
            </w:r>
          </w:p>
        </w:tc>
        <w:tc>
          <w:tcPr>
            <w:tcW w:w="2835" w:type="dxa"/>
          </w:tcPr>
          <w:p w:rsidR="00F03D99" w:rsidRPr="00525174" w:rsidRDefault="00F03D99" w:rsidP="00E03AB0"/>
        </w:tc>
        <w:tc>
          <w:tcPr>
            <w:tcW w:w="2410" w:type="dxa"/>
          </w:tcPr>
          <w:p w:rsidR="00F03D99" w:rsidRPr="00525174" w:rsidRDefault="00F03D99" w:rsidP="00E03AB0">
            <w:pPr>
              <w:ind w:right="-80"/>
            </w:pPr>
          </w:p>
        </w:tc>
        <w:tc>
          <w:tcPr>
            <w:tcW w:w="2268" w:type="dxa"/>
          </w:tcPr>
          <w:p w:rsidR="00F03D99" w:rsidRPr="00525174" w:rsidRDefault="00F03D99" w:rsidP="00E03AB0">
            <w:pPr>
              <w:ind w:right="-146"/>
            </w:pPr>
          </w:p>
        </w:tc>
        <w:tc>
          <w:tcPr>
            <w:tcW w:w="1985" w:type="dxa"/>
          </w:tcPr>
          <w:p w:rsidR="00F03D99" w:rsidRPr="00525174" w:rsidRDefault="00F03D99" w:rsidP="00E03AB0"/>
        </w:tc>
        <w:tc>
          <w:tcPr>
            <w:tcW w:w="1701" w:type="dxa"/>
          </w:tcPr>
          <w:p w:rsidR="00F03D99" w:rsidRPr="00525174" w:rsidRDefault="00F03D99" w:rsidP="00E03AB0"/>
        </w:tc>
      </w:tr>
      <w:tr w:rsidR="00F03D99" w:rsidRPr="00422318" w:rsidTr="00E8605D">
        <w:trPr>
          <w:trHeight w:val="399"/>
        </w:trPr>
        <w:tc>
          <w:tcPr>
            <w:tcW w:w="4111" w:type="dxa"/>
          </w:tcPr>
          <w:p w:rsidR="00F03D99" w:rsidRPr="00525174" w:rsidRDefault="00F03D99" w:rsidP="00E03AB0">
            <w:pPr>
              <w:ind w:right="-109"/>
            </w:pPr>
            <w:r>
              <w:t>Методическая помощь</w:t>
            </w:r>
          </w:p>
        </w:tc>
        <w:tc>
          <w:tcPr>
            <w:tcW w:w="2835" w:type="dxa"/>
          </w:tcPr>
          <w:p w:rsidR="00F03D99" w:rsidRPr="00525174" w:rsidRDefault="00F03D99" w:rsidP="00E03AB0"/>
        </w:tc>
        <w:tc>
          <w:tcPr>
            <w:tcW w:w="2410" w:type="dxa"/>
          </w:tcPr>
          <w:p w:rsidR="00F03D99" w:rsidRPr="00525174" w:rsidRDefault="00F03D99" w:rsidP="00E03AB0">
            <w:pPr>
              <w:ind w:right="-80"/>
            </w:pPr>
          </w:p>
        </w:tc>
        <w:tc>
          <w:tcPr>
            <w:tcW w:w="2268" w:type="dxa"/>
          </w:tcPr>
          <w:p w:rsidR="00F03D99" w:rsidRPr="00525174" w:rsidRDefault="00F03D99" w:rsidP="00E03AB0">
            <w:pPr>
              <w:ind w:right="-146"/>
            </w:pPr>
          </w:p>
        </w:tc>
        <w:tc>
          <w:tcPr>
            <w:tcW w:w="1985" w:type="dxa"/>
          </w:tcPr>
          <w:p w:rsidR="00F03D99" w:rsidRPr="00525174" w:rsidRDefault="00F03D99" w:rsidP="00E03AB0"/>
        </w:tc>
        <w:tc>
          <w:tcPr>
            <w:tcW w:w="1701" w:type="dxa"/>
          </w:tcPr>
          <w:p w:rsidR="00F03D99" w:rsidRPr="00525174" w:rsidRDefault="00F03D99" w:rsidP="00E03AB0"/>
        </w:tc>
      </w:tr>
      <w:tr w:rsidR="00F03D99" w:rsidRPr="001E395F" w:rsidTr="00E86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364" w:type="dxa"/>
        </w:trPr>
        <w:tc>
          <w:tcPr>
            <w:tcW w:w="4111" w:type="dxa"/>
          </w:tcPr>
          <w:p w:rsidR="00F03D99" w:rsidRDefault="00F03D99" w:rsidP="00E03AB0">
            <w:pPr>
              <w:rPr>
                <w:color w:val="70AD47" w:themeColor="accent6"/>
                <w:szCs w:val="24"/>
              </w:rPr>
            </w:pPr>
          </w:p>
          <w:p w:rsidR="00F03D99" w:rsidRPr="00525174" w:rsidRDefault="00F03D99" w:rsidP="00E03AB0">
            <w:pPr>
              <w:rPr>
                <w:color w:val="70AD47" w:themeColor="accent6"/>
                <w:szCs w:val="24"/>
              </w:rPr>
            </w:pPr>
          </w:p>
        </w:tc>
        <w:tc>
          <w:tcPr>
            <w:tcW w:w="2835" w:type="dxa"/>
          </w:tcPr>
          <w:p w:rsidR="00F03D99" w:rsidRPr="00525174" w:rsidRDefault="00F03D99" w:rsidP="00525174">
            <w:pPr>
              <w:rPr>
                <w:color w:val="70AD47" w:themeColor="accent6"/>
                <w:szCs w:val="24"/>
              </w:rPr>
            </w:pPr>
          </w:p>
        </w:tc>
      </w:tr>
    </w:tbl>
    <w:tbl>
      <w:tblPr>
        <w:tblStyle w:val="20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69"/>
        <w:gridCol w:w="7866"/>
      </w:tblGrid>
      <w:tr w:rsidR="00D24396" w:rsidRPr="00D24396" w:rsidTr="00D24396">
        <w:trPr>
          <w:trHeight w:val="1980"/>
        </w:trPr>
        <w:tc>
          <w:tcPr>
            <w:tcW w:w="6969" w:type="dxa"/>
          </w:tcPr>
          <w:p w:rsidR="00D24396" w:rsidRPr="00D24396" w:rsidRDefault="00D24396" w:rsidP="00E03AB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4"/>
              </w:rPr>
            </w:pPr>
            <w:r w:rsidRPr="00D24396">
              <w:rPr>
                <w:rFonts w:ascii="Times New Roman" w:hAnsi="Times New Roman"/>
                <w:sz w:val="28"/>
                <w:szCs w:val="24"/>
              </w:rPr>
              <w:t>СОГЛАСОВАНО:</w:t>
            </w:r>
          </w:p>
          <w:p w:rsidR="00D24396" w:rsidRPr="00D24396" w:rsidRDefault="00D24396" w:rsidP="00E03AB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  <w:p w:rsidR="00D24396" w:rsidRDefault="00D24396" w:rsidP="00E03AB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  <w:p w:rsidR="00D24396" w:rsidRPr="00D24396" w:rsidRDefault="00D24396" w:rsidP="00E03AB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4"/>
              </w:rPr>
            </w:pPr>
            <w:r w:rsidRPr="00D24396">
              <w:rPr>
                <w:rFonts w:ascii="Times New Roman" w:hAnsi="Times New Roman"/>
                <w:sz w:val="28"/>
                <w:szCs w:val="24"/>
              </w:rPr>
              <w:t>Ведущий специалист__________________</w:t>
            </w:r>
          </w:p>
          <w:p w:rsidR="00D24396" w:rsidRPr="00D24396" w:rsidRDefault="00D24396" w:rsidP="00D24396">
            <w:pPr>
              <w:overflowPunct/>
              <w:autoSpaceDE/>
              <w:autoSpaceDN/>
              <w:adjustRightInd/>
              <w:ind w:right="741"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       </w:t>
            </w:r>
            <w:r w:rsidRPr="00D24396">
              <w:rPr>
                <w:rFonts w:ascii="Times New Roman" w:hAnsi="Times New Roman"/>
                <w:sz w:val="28"/>
                <w:szCs w:val="24"/>
              </w:rPr>
              <w:t xml:space="preserve">подпись </w:t>
            </w:r>
          </w:p>
          <w:p w:rsidR="00D24396" w:rsidRPr="00D24396" w:rsidRDefault="00D24396" w:rsidP="00E03AB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866" w:type="dxa"/>
          </w:tcPr>
          <w:p w:rsidR="00D24396" w:rsidRPr="00D24396" w:rsidRDefault="00D24396" w:rsidP="00E03AB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  <w:p w:rsidR="00D24396" w:rsidRDefault="00D24396" w:rsidP="00E03AB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  <w:p w:rsidR="00D24396" w:rsidRPr="00D24396" w:rsidRDefault="00D24396" w:rsidP="00E03AB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4"/>
              </w:rPr>
            </w:pPr>
            <w:r w:rsidRPr="00D24396">
              <w:rPr>
                <w:rFonts w:ascii="Times New Roman" w:hAnsi="Times New Roman"/>
                <w:sz w:val="28"/>
                <w:szCs w:val="24"/>
              </w:rPr>
              <w:t>Родители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(законные представители)</w:t>
            </w:r>
            <w:r w:rsidRPr="00D24396">
              <w:rPr>
                <w:rFonts w:ascii="Times New Roman" w:hAnsi="Times New Roman"/>
                <w:sz w:val="28"/>
                <w:szCs w:val="24"/>
              </w:rPr>
              <w:t>_____________________________</w:t>
            </w:r>
          </w:p>
          <w:p w:rsidR="00D24396" w:rsidRPr="00D24396" w:rsidRDefault="00D24396" w:rsidP="00D24396">
            <w:pPr>
              <w:overflowPunct/>
              <w:autoSpaceDE/>
              <w:autoSpaceDN/>
              <w:adjustRightInd/>
              <w:ind w:right="850"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  <w:r w:rsidRPr="00D24396">
              <w:rPr>
                <w:rFonts w:ascii="Times New Roman" w:hAnsi="Times New Roman"/>
                <w:sz w:val="28"/>
                <w:szCs w:val="24"/>
              </w:rPr>
              <w:t>подпись</w:t>
            </w:r>
          </w:p>
        </w:tc>
      </w:tr>
    </w:tbl>
    <w:p w:rsidR="00525174" w:rsidRDefault="00525174" w:rsidP="00E90E35">
      <w:pPr>
        <w:spacing w:before="240"/>
        <w:rPr>
          <w:rFonts w:ascii="Times New Roman CYR" w:hAnsi="Times New Roman CYR"/>
          <w:sz w:val="28"/>
          <w:szCs w:val="28"/>
        </w:rPr>
        <w:sectPr w:rsidR="00525174" w:rsidSect="00525174">
          <w:pgSz w:w="16838" w:h="11906" w:orient="landscape"/>
          <w:pgMar w:top="851" w:right="567" w:bottom="851" w:left="567" w:header="720" w:footer="720" w:gutter="0"/>
          <w:cols w:space="708"/>
        </w:sectPr>
      </w:pPr>
    </w:p>
    <w:p w:rsidR="00D24396" w:rsidRPr="002B3F72" w:rsidRDefault="00D24396" w:rsidP="00D24396">
      <w:pPr>
        <w:tabs>
          <w:tab w:val="right" w:pos="10631"/>
        </w:tabs>
        <w:jc w:val="center"/>
        <w:rPr>
          <w:b/>
          <w:szCs w:val="24"/>
        </w:rPr>
      </w:pPr>
      <w:r w:rsidRPr="002B3F72">
        <w:rPr>
          <w:b/>
          <w:szCs w:val="24"/>
        </w:rPr>
        <w:lastRenderedPageBreak/>
        <w:t>ОЦЕНКА ЭФФЕКТИВНОСТИ ПРОГРАММЫ</w:t>
      </w:r>
    </w:p>
    <w:p w:rsidR="00D24396" w:rsidRDefault="00D24396" w:rsidP="00D24396">
      <w:pPr>
        <w:tabs>
          <w:tab w:val="right" w:pos="10631"/>
        </w:tabs>
        <w:jc w:val="center"/>
        <w:rPr>
          <w:b/>
          <w:sz w:val="32"/>
          <w:szCs w:val="32"/>
        </w:rPr>
      </w:pPr>
    </w:p>
    <w:tbl>
      <w:tblPr>
        <w:tblStyle w:val="a9"/>
        <w:tblW w:w="0" w:type="auto"/>
        <w:tblLook w:val="04A0"/>
      </w:tblPr>
      <w:tblGrid>
        <w:gridCol w:w="2632"/>
        <w:gridCol w:w="7788"/>
      </w:tblGrid>
      <w:tr w:rsidR="00D24396" w:rsidRPr="004C0B2D" w:rsidTr="00E03AB0">
        <w:trPr>
          <w:trHeight w:val="2863"/>
        </w:trPr>
        <w:tc>
          <w:tcPr>
            <w:tcW w:w="2652" w:type="dxa"/>
          </w:tcPr>
          <w:p w:rsidR="00D24396" w:rsidRPr="006E0EB3" w:rsidRDefault="00D24396" w:rsidP="00D243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Уровень развития ребенка</w:t>
            </w:r>
          </w:p>
        </w:tc>
        <w:tc>
          <w:tcPr>
            <w:tcW w:w="8162" w:type="dxa"/>
          </w:tcPr>
          <w:p w:rsidR="00D24396" w:rsidRPr="004C0B2D" w:rsidRDefault="00D24396" w:rsidP="00E03AB0">
            <w:pPr>
              <w:tabs>
                <w:tab w:val="right" w:pos="10631"/>
              </w:tabs>
              <w:rPr>
                <w:szCs w:val="28"/>
              </w:rPr>
            </w:pPr>
          </w:p>
        </w:tc>
      </w:tr>
      <w:tr w:rsidR="00D24396" w:rsidRPr="004C0B2D" w:rsidTr="00E03AB0">
        <w:trPr>
          <w:trHeight w:val="2863"/>
        </w:trPr>
        <w:tc>
          <w:tcPr>
            <w:tcW w:w="2652" w:type="dxa"/>
          </w:tcPr>
          <w:p w:rsidR="00D24396" w:rsidRPr="004C0B2D" w:rsidRDefault="00D24396" w:rsidP="00D24396">
            <w:pPr>
              <w:tabs>
                <w:tab w:val="right" w:pos="1063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Удовлетворенность семьи, компетенции родителей</w:t>
            </w:r>
          </w:p>
        </w:tc>
        <w:tc>
          <w:tcPr>
            <w:tcW w:w="8162" w:type="dxa"/>
          </w:tcPr>
          <w:p w:rsidR="00D24396" w:rsidRPr="004C0B2D" w:rsidRDefault="00D24396" w:rsidP="00E03AB0">
            <w:pPr>
              <w:tabs>
                <w:tab w:val="right" w:pos="10631"/>
              </w:tabs>
              <w:rPr>
                <w:szCs w:val="28"/>
              </w:rPr>
            </w:pPr>
          </w:p>
        </w:tc>
      </w:tr>
      <w:tr w:rsidR="00D24396" w:rsidRPr="004C0B2D" w:rsidTr="00E03AB0">
        <w:trPr>
          <w:trHeight w:val="2863"/>
        </w:trPr>
        <w:tc>
          <w:tcPr>
            <w:tcW w:w="2652" w:type="dxa"/>
          </w:tcPr>
          <w:p w:rsidR="00D24396" w:rsidRDefault="00D24396" w:rsidP="00D24396">
            <w:pPr>
              <w:tabs>
                <w:tab w:val="right" w:pos="10631"/>
              </w:tabs>
              <w:jc w:val="center"/>
              <w:rPr>
                <w:szCs w:val="28"/>
              </w:rPr>
            </w:pPr>
          </w:p>
          <w:p w:rsidR="00D24396" w:rsidRPr="004C0B2D" w:rsidRDefault="00D24396" w:rsidP="00D24396">
            <w:pPr>
              <w:tabs>
                <w:tab w:val="right" w:pos="1063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Достижение цели обращения в КЦ</w:t>
            </w:r>
            <w:bookmarkStart w:id="0" w:name="_GoBack"/>
            <w:bookmarkEnd w:id="0"/>
          </w:p>
        </w:tc>
        <w:tc>
          <w:tcPr>
            <w:tcW w:w="8162" w:type="dxa"/>
          </w:tcPr>
          <w:p w:rsidR="00D24396" w:rsidRPr="004C0B2D" w:rsidRDefault="00D24396" w:rsidP="00E03AB0">
            <w:pPr>
              <w:tabs>
                <w:tab w:val="right" w:pos="10631"/>
              </w:tabs>
              <w:rPr>
                <w:szCs w:val="28"/>
              </w:rPr>
            </w:pPr>
          </w:p>
        </w:tc>
      </w:tr>
    </w:tbl>
    <w:p w:rsidR="00D24396" w:rsidRDefault="00D24396" w:rsidP="00D24396">
      <w:pPr>
        <w:tabs>
          <w:tab w:val="right" w:pos="10631"/>
        </w:tabs>
        <w:rPr>
          <w:b/>
          <w:sz w:val="32"/>
          <w:szCs w:val="32"/>
        </w:rPr>
      </w:pPr>
    </w:p>
    <w:p w:rsidR="00D24396" w:rsidRPr="00D24396" w:rsidRDefault="00D24396" w:rsidP="00D24396">
      <w:pPr>
        <w:tabs>
          <w:tab w:val="right" w:pos="10631"/>
        </w:tabs>
        <w:rPr>
          <w:sz w:val="28"/>
          <w:szCs w:val="28"/>
        </w:rPr>
      </w:pPr>
      <w:r w:rsidRPr="00D24396">
        <w:rPr>
          <w:sz w:val="28"/>
          <w:szCs w:val="28"/>
        </w:rPr>
        <w:t>Рекомендации для родителей:</w:t>
      </w:r>
    </w:p>
    <w:p w:rsidR="00D24396" w:rsidRDefault="00D24396" w:rsidP="00D24396">
      <w:pPr>
        <w:tabs>
          <w:tab w:val="right" w:pos="10631"/>
        </w:tabs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4396" w:rsidRPr="004C0B2D" w:rsidRDefault="00D24396" w:rsidP="00D24396">
      <w:pPr>
        <w:tabs>
          <w:tab w:val="right" w:pos="10631"/>
        </w:tabs>
        <w:rPr>
          <w:szCs w:val="28"/>
        </w:rPr>
      </w:pPr>
    </w:p>
    <w:p w:rsidR="000E0416" w:rsidRPr="00BD7EC2" w:rsidRDefault="000E0416">
      <w:pPr>
        <w:jc w:val="both"/>
        <w:rPr>
          <w:sz w:val="28"/>
        </w:rPr>
      </w:pPr>
    </w:p>
    <w:p w:rsidR="00CC0A6A" w:rsidRPr="00BD7EC2" w:rsidRDefault="00CC0A6A" w:rsidP="00A97164">
      <w:pPr>
        <w:jc w:val="both"/>
        <w:rPr>
          <w:sz w:val="56"/>
          <w:szCs w:val="56"/>
        </w:rPr>
      </w:pPr>
    </w:p>
    <w:sectPr w:rsidR="00CC0A6A" w:rsidRPr="00BD7EC2" w:rsidSect="00187A04">
      <w:pgSz w:w="11906" w:h="16838"/>
      <w:pgMar w:top="567" w:right="851" w:bottom="567" w:left="85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/>
  <w:rsids>
    <w:rsidRoot w:val="007D3B16"/>
    <w:rsid w:val="00087518"/>
    <w:rsid w:val="000E0416"/>
    <w:rsid w:val="000F78DC"/>
    <w:rsid w:val="00187A04"/>
    <w:rsid w:val="001E28FA"/>
    <w:rsid w:val="00277483"/>
    <w:rsid w:val="002961C7"/>
    <w:rsid w:val="00340614"/>
    <w:rsid w:val="00524069"/>
    <w:rsid w:val="00525174"/>
    <w:rsid w:val="00557D1C"/>
    <w:rsid w:val="00583788"/>
    <w:rsid w:val="005A06F4"/>
    <w:rsid w:val="005D24B0"/>
    <w:rsid w:val="00633503"/>
    <w:rsid w:val="00635CA9"/>
    <w:rsid w:val="00647413"/>
    <w:rsid w:val="006C6239"/>
    <w:rsid w:val="00714EBA"/>
    <w:rsid w:val="00796683"/>
    <w:rsid w:val="007A07B4"/>
    <w:rsid w:val="007D3B16"/>
    <w:rsid w:val="007D7835"/>
    <w:rsid w:val="008177FE"/>
    <w:rsid w:val="00821857"/>
    <w:rsid w:val="0085298F"/>
    <w:rsid w:val="008E68F9"/>
    <w:rsid w:val="00960D3A"/>
    <w:rsid w:val="0096393F"/>
    <w:rsid w:val="009673FC"/>
    <w:rsid w:val="009758AE"/>
    <w:rsid w:val="00A0234B"/>
    <w:rsid w:val="00A33037"/>
    <w:rsid w:val="00A57EB7"/>
    <w:rsid w:val="00A76BA9"/>
    <w:rsid w:val="00A97164"/>
    <w:rsid w:val="00B45E11"/>
    <w:rsid w:val="00B829BD"/>
    <w:rsid w:val="00BD64E3"/>
    <w:rsid w:val="00BD7EC2"/>
    <w:rsid w:val="00BF342E"/>
    <w:rsid w:val="00C671F7"/>
    <w:rsid w:val="00C82C50"/>
    <w:rsid w:val="00CC0A6A"/>
    <w:rsid w:val="00D004BF"/>
    <w:rsid w:val="00D24396"/>
    <w:rsid w:val="00D40309"/>
    <w:rsid w:val="00DD29FA"/>
    <w:rsid w:val="00E04F7A"/>
    <w:rsid w:val="00E267ED"/>
    <w:rsid w:val="00E4207D"/>
    <w:rsid w:val="00E84D12"/>
    <w:rsid w:val="00E8605D"/>
    <w:rsid w:val="00E90E35"/>
    <w:rsid w:val="00E93D6A"/>
    <w:rsid w:val="00E94178"/>
    <w:rsid w:val="00EA51A0"/>
    <w:rsid w:val="00EA69BD"/>
    <w:rsid w:val="00F03D99"/>
    <w:rsid w:val="00F75B16"/>
    <w:rsid w:val="00F96AEA"/>
    <w:rsid w:val="00FC1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A0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187A04"/>
    <w:pPr>
      <w:keepNext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187A04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qFormat/>
    <w:rsid w:val="00187A04"/>
    <w:pPr>
      <w:keepNext/>
      <w:outlineLvl w:val="4"/>
    </w:pPr>
    <w:rPr>
      <w:rFonts w:ascii="Arial Narrow" w:hAnsi="Arial Narrow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A04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187A04"/>
    <w:pPr>
      <w:jc w:val="center"/>
    </w:pPr>
    <w:rPr>
      <w:sz w:val="36"/>
    </w:rPr>
  </w:style>
  <w:style w:type="paragraph" w:styleId="a4">
    <w:name w:val="Title"/>
    <w:basedOn w:val="a"/>
    <w:qFormat/>
    <w:rsid w:val="00187A04"/>
    <w:pPr>
      <w:jc w:val="center"/>
    </w:pPr>
    <w:rPr>
      <w:sz w:val="28"/>
    </w:rPr>
  </w:style>
  <w:style w:type="character" w:customStyle="1" w:styleId="10">
    <w:name w:val="Гиперссылка1"/>
    <w:rsid w:val="00187A04"/>
    <w:rPr>
      <w:color w:val="0000FF"/>
      <w:u w:val="single"/>
    </w:rPr>
  </w:style>
  <w:style w:type="paragraph" w:styleId="a5">
    <w:name w:val="footer"/>
    <w:basedOn w:val="a"/>
    <w:rsid w:val="00187A04"/>
    <w:pPr>
      <w:tabs>
        <w:tab w:val="center" w:pos="4153"/>
        <w:tab w:val="right" w:pos="8306"/>
      </w:tabs>
    </w:pPr>
    <w:rPr>
      <w:sz w:val="20"/>
    </w:rPr>
  </w:style>
  <w:style w:type="paragraph" w:customStyle="1" w:styleId="BodyText22">
    <w:name w:val="Body Text 22"/>
    <w:basedOn w:val="a"/>
    <w:rsid w:val="00187A04"/>
    <w:pPr>
      <w:tabs>
        <w:tab w:val="left" w:pos="6405"/>
      </w:tabs>
      <w:jc w:val="both"/>
    </w:pPr>
    <w:rPr>
      <w:rFonts w:ascii="Arial Narrow" w:hAnsi="Arial Narrow"/>
    </w:rPr>
  </w:style>
  <w:style w:type="paragraph" w:customStyle="1" w:styleId="31">
    <w:name w:val="Основной текст 31"/>
    <w:basedOn w:val="a"/>
    <w:rsid w:val="00187A04"/>
    <w:pPr>
      <w:tabs>
        <w:tab w:val="left" w:pos="6405"/>
      </w:tabs>
      <w:spacing w:line="360" w:lineRule="auto"/>
      <w:jc w:val="both"/>
    </w:pPr>
    <w:rPr>
      <w:rFonts w:ascii="Arial Narrow" w:hAnsi="Arial Narrow"/>
      <w:sz w:val="28"/>
    </w:rPr>
  </w:style>
  <w:style w:type="paragraph" w:customStyle="1" w:styleId="BodyText21">
    <w:name w:val="Body Text 21"/>
    <w:basedOn w:val="a"/>
    <w:rsid w:val="00187A04"/>
    <w:pPr>
      <w:tabs>
        <w:tab w:val="left" w:pos="6405"/>
      </w:tabs>
      <w:spacing w:line="360" w:lineRule="auto"/>
      <w:ind w:firstLine="567"/>
      <w:jc w:val="both"/>
    </w:pPr>
    <w:rPr>
      <w:rFonts w:ascii="Arial Narrow" w:hAnsi="Arial Narrow"/>
      <w:sz w:val="28"/>
    </w:rPr>
  </w:style>
  <w:style w:type="paragraph" w:styleId="a6">
    <w:name w:val="Balloon Text"/>
    <w:basedOn w:val="a"/>
    <w:link w:val="a7"/>
    <w:rsid w:val="00EA69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9BD"/>
    <w:rPr>
      <w:rFonts w:ascii="Segoe UI" w:hAnsi="Segoe UI" w:cs="Segoe UI"/>
      <w:sz w:val="18"/>
      <w:szCs w:val="18"/>
    </w:rPr>
  </w:style>
  <w:style w:type="character" w:styleId="a8">
    <w:name w:val="Strong"/>
    <w:basedOn w:val="a0"/>
    <w:qFormat/>
    <w:rsid w:val="00A76BA9"/>
    <w:rPr>
      <w:b/>
      <w:bCs/>
    </w:rPr>
  </w:style>
  <w:style w:type="table" w:customStyle="1" w:styleId="11">
    <w:name w:val="Сетка таблицы1"/>
    <w:basedOn w:val="a1"/>
    <w:next w:val="a9"/>
    <w:uiPriority w:val="59"/>
    <w:rsid w:val="005D24B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D2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D243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A0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187A04"/>
    <w:pPr>
      <w:keepNext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187A04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qFormat/>
    <w:rsid w:val="00187A04"/>
    <w:pPr>
      <w:keepNext/>
      <w:outlineLvl w:val="4"/>
    </w:pPr>
    <w:rPr>
      <w:rFonts w:ascii="Arial Narrow" w:hAnsi="Arial Narrow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A04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187A04"/>
    <w:pPr>
      <w:jc w:val="center"/>
    </w:pPr>
    <w:rPr>
      <w:sz w:val="36"/>
    </w:rPr>
  </w:style>
  <w:style w:type="paragraph" w:styleId="a4">
    <w:name w:val="Title"/>
    <w:basedOn w:val="a"/>
    <w:qFormat/>
    <w:rsid w:val="00187A04"/>
    <w:pPr>
      <w:jc w:val="center"/>
    </w:pPr>
    <w:rPr>
      <w:sz w:val="28"/>
    </w:rPr>
  </w:style>
  <w:style w:type="character" w:customStyle="1" w:styleId="10">
    <w:name w:val="Гиперссылка1"/>
    <w:rsid w:val="00187A04"/>
    <w:rPr>
      <w:color w:val="0000FF"/>
      <w:u w:val="single"/>
    </w:rPr>
  </w:style>
  <w:style w:type="paragraph" w:styleId="a5">
    <w:name w:val="footer"/>
    <w:basedOn w:val="a"/>
    <w:rsid w:val="00187A04"/>
    <w:pPr>
      <w:tabs>
        <w:tab w:val="center" w:pos="4153"/>
        <w:tab w:val="right" w:pos="8306"/>
      </w:tabs>
    </w:pPr>
    <w:rPr>
      <w:sz w:val="20"/>
    </w:rPr>
  </w:style>
  <w:style w:type="paragraph" w:customStyle="1" w:styleId="BodyText22">
    <w:name w:val="Body Text 22"/>
    <w:basedOn w:val="a"/>
    <w:rsid w:val="00187A04"/>
    <w:pPr>
      <w:tabs>
        <w:tab w:val="left" w:pos="6405"/>
      </w:tabs>
      <w:jc w:val="both"/>
    </w:pPr>
    <w:rPr>
      <w:rFonts w:ascii="Arial Narrow" w:hAnsi="Arial Narrow"/>
    </w:rPr>
  </w:style>
  <w:style w:type="paragraph" w:customStyle="1" w:styleId="31">
    <w:name w:val="Основной текст 31"/>
    <w:basedOn w:val="a"/>
    <w:rsid w:val="00187A04"/>
    <w:pPr>
      <w:tabs>
        <w:tab w:val="left" w:pos="6405"/>
      </w:tabs>
      <w:spacing w:line="360" w:lineRule="auto"/>
      <w:jc w:val="both"/>
    </w:pPr>
    <w:rPr>
      <w:rFonts w:ascii="Arial Narrow" w:hAnsi="Arial Narrow"/>
      <w:sz w:val="28"/>
    </w:rPr>
  </w:style>
  <w:style w:type="paragraph" w:customStyle="1" w:styleId="BodyText21">
    <w:name w:val="Body Text 21"/>
    <w:basedOn w:val="a"/>
    <w:rsid w:val="00187A04"/>
    <w:pPr>
      <w:tabs>
        <w:tab w:val="left" w:pos="6405"/>
      </w:tabs>
      <w:spacing w:line="360" w:lineRule="auto"/>
      <w:ind w:firstLine="567"/>
      <w:jc w:val="both"/>
    </w:pPr>
    <w:rPr>
      <w:rFonts w:ascii="Arial Narrow" w:hAnsi="Arial Narrow"/>
      <w:sz w:val="28"/>
    </w:rPr>
  </w:style>
  <w:style w:type="paragraph" w:styleId="a6">
    <w:name w:val="Balloon Text"/>
    <w:basedOn w:val="a"/>
    <w:link w:val="a7"/>
    <w:rsid w:val="00EA69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9BD"/>
    <w:rPr>
      <w:rFonts w:ascii="Segoe UI" w:hAnsi="Segoe UI" w:cs="Segoe UI"/>
      <w:sz w:val="18"/>
      <w:szCs w:val="18"/>
    </w:rPr>
  </w:style>
  <w:style w:type="character" w:styleId="a8">
    <w:name w:val="Strong"/>
    <w:basedOn w:val="a0"/>
    <w:qFormat/>
    <w:rsid w:val="00A76BA9"/>
    <w:rPr>
      <w:b/>
      <w:bCs/>
    </w:rPr>
  </w:style>
  <w:style w:type="table" w:customStyle="1" w:styleId="11">
    <w:name w:val="Сетка таблицы1"/>
    <w:basedOn w:val="a1"/>
    <w:next w:val="a9"/>
    <w:uiPriority w:val="59"/>
    <w:rsid w:val="005D24B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D2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D243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57D4-39CD-42A6-A832-6A3BDD3A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марта (вторник)</vt:lpstr>
    </vt:vector>
  </TitlesOfParts>
  <Company>CCP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марта (вторник)</dc:title>
  <dc:subject/>
  <dc:creator>Guest</dc:creator>
  <cp:keywords/>
  <dc:description/>
  <cp:lastModifiedBy>ASPIRE</cp:lastModifiedBy>
  <cp:revision>6</cp:revision>
  <cp:lastPrinted>2015-12-24T09:29:00Z</cp:lastPrinted>
  <dcterms:created xsi:type="dcterms:W3CDTF">2020-11-17T09:04:00Z</dcterms:created>
  <dcterms:modified xsi:type="dcterms:W3CDTF">2021-01-06T07:24:00Z</dcterms:modified>
</cp:coreProperties>
</file>