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8BD" w:rsidRDefault="002338BD" w:rsidP="00F31779">
      <w:pPr>
        <w:keepNext/>
        <w:keepLines/>
        <w:tabs>
          <w:tab w:val="left" w:pos="142"/>
        </w:tabs>
        <w:suppressAutoHyphens/>
        <w:spacing w:after="0" w:line="360" w:lineRule="auto"/>
        <w:outlineLvl w:val="1"/>
        <w:rPr>
          <w:rFonts w:ascii="Times New Roman" w:eastAsia="Times New Roman" w:hAnsi="Times New Roman" w:cs="Times New Roman"/>
          <w:b/>
          <w:sz w:val="28"/>
          <w:szCs w:val="26"/>
        </w:rPr>
      </w:pPr>
      <w:bookmarkStart w:id="0" w:name="_Toc453968225"/>
      <w:r>
        <w:rPr>
          <w:rFonts w:ascii="Times New Roman" w:eastAsia="Times New Roman" w:hAnsi="Times New Roman" w:cs="Times New Roman"/>
          <w:b/>
          <w:sz w:val="28"/>
          <w:szCs w:val="26"/>
        </w:rPr>
        <w:t xml:space="preserve">Дорожная карта </w:t>
      </w:r>
      <w:bookmarkEnd w:id="0"/>
      <w:r>
        <w:rPr>
          <w:rFonts w:ascii="Times New Roman" w:eastAsia="Times New Roman" w:hAnsi="Times New Roman" w:cs="Times New Roman"/>
          <w:b/>
          <w:sz w:val="28"/>
          <w:szCs w:val="26"/>
        </w:rPr>
        <w:t>реализации проекта «Результативное образование»</w:t>
      </w:r>
    </w:p>
    <w:p w:rsidR="00F31779" w:rsidRPr="002338BD" w:rsidRDefault="00F31779" w:rsidP="00F31779">
      <w:pPr>
        <w:keepNext/>
        <w:keepLines/>
        <w:tabs>
          <w:tab w:val="left" w:pos="142"/>
        </w:tabs>
        <w:suppressAutoHyphens/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6"/>
        </w:rPr>
      </w:pPr>
      <w:r>
        <w:rPr>
          <w:rFonts w:ascii="Times New Roman" w:eastAsia="Times New Roman" w:hAnsi="Times New Roman" w:cs="Times New Roman"/>
          <w:b/>
          <w:sz w:val="28"/>
          <w:szCs w:val="26"/>
        </w:rPr>
        <w:t>в МАОУ гимназия № 116 г. Екатеринбурга</w:t>
      </w:r>
    </w:p>
    <w:tbl>
      <w:tblPr>
        <w:tblW w:w="9639" w:type="dxa"/>
        <w:tblInd w:w="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5103"/>
        <w:gridCol w:w="1842"/>
      </w:tblGrid>
      <w:tr w:rsidR="002338BD" w:rsidRPr="002338BD" w:rsidTr="0088261C">
        <w:trPr>
          <w:trHeight w:val="5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2338BD" w:rsidRPr="002338BD" w:rsidRDefault="002338BD" w:rsidP="002338B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ru-RU"/>
              </w:rPr>
            </w:pPr>
            <w:r w:rsidRPr="002338BD">
              <w:rPr>
                <w:rFonts w:ascii="Times New Roman" w:eastAsia="Calibri" w:hAnsi="Times New Roman" w:cs="Times New Roman"/>
                <w:b/>
                <w:sz w:val="28"/>
                <w:lang w:eastAsia="ru-RU"/>
              </w:rPr>
              <w:t>Направление мероприятий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2338BD" w:rsidRPr="002338BD" w:rsidRDefault="002338BD" w:rsidP="002338B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ru-RU"/>
              </w:rPr>
            </w:pPr>
            <w:r w:rsidRPr="002338BD">
              <w:rPr>
                <w:rFonts w:ascii="Times New Roman" w:eastAsia="Calibri" w:hAnsi="Times New Roman" w:cs="Times New Roman"/>
                <w:b/>
                <w:sz w:val="28"/>
                <w:lang w:eastAsia="ru-RU"/>
              </w:rPr>
              <w:t>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2338BD" w:rsidRPr="002338BD" w:rsidRDefault="002338BD" w:rsidP="002338BD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ru-RU"/>
              </w:rPr>
            </w:pPr>
            <w:r w:rsidRPr="002338BD">
              <w:rPr>
                <w:rFonts w:ascii="Times New Roman" w:eastAsia="Calibri" w:hAnsi="Times New Roman" w:cs="Times New Roman"/>
                <w:b/>
                <w:sz w:val="28"/>
                <w:lang w:eastAsia="ru-RU"/>
              </w:rPr>
              <w:t>Сроки реализации</w:t>
            </w:r>
          </w:p>
        </w:tc>
      </w:tr>
      <w:tr w:rsidR="00384E3A" w:rsidRPr="002338BD" w:rsidTr="00384E3A">
        <w:trPr>
          <w:trHeight w:val="757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384E3A" w:rsidRPr="002338BD" w:rsidRDefault="00384E3A" w:rsidP="00384E3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>1.</w:t>
            </w:r>
            <w:r w:rsidRPr="002338BD">
              <w:rPr>
                <w:rFonts w:ascii="Times New Roman" w:eastAsia="Calibri" w:hAnsi="Times New Roman" w:cs="Times New Roman"/>
                <w:sz w:val="28"/>
                <w:lang w:eastAsia="ru-RU"/>
              </w:rPr>
              <w:t> </w:t>
            </w:r>
            <w:r w:rsidRPr="002338BD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Нормативное обеспечение </w:t>
            </w: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>реализации проекта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384E3A" w:rsidRPr="002338BD" w:rsidRDefault="00384E3A" w:rsidP="006875A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1. Создание  приказа об участии </w:t>
            </w:r>
            <w:r w:rsidR="006875A4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гимназии </w:t>
            </w: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>в проекте  и участниках проекта</w:t>
            </w:r>
            <w:r w:rsidR="006875A4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в гимназии </w:t>
            </w: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</w:t>
            </w:r>
            <w:r w:rsidRPr="006875A4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на основе  приказа  </w:t>
            </w:r>
            <w:r w:rsidR="006875A4" w:rsidRPr="006875A4">
              <w:rPr>
                <w:rFonts w:ascii="Times New Roman" w:eastAsia="Calibri" w:hAnsi="Times New Roman" w:cs="Times New Roman"/>
                <w:sz w:val="28"/>
                <w:lang w:eastAsia="ru-RU"/>
              </w:rPr>
              <w:t>Министерства образования и молодежной политики Свердловской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384E3A" w:rsidRDefault="00384E3A" w:rsidP="00384E3A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Сентябрь </w:t>
            </w:r>
          </w:p>
          <w:p w:rsidR="00384E3A" w:rsidRPr="002338BD" w:rsidRDefault="00384E3A" w:rsidP="00384E3A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>2019</w:t>
            </w:r>
          </w:p>
        </w:tc>
      </w:tr>
      <w:tr w:rsidR="00384E3A" w:rsidRPr="002338BD" w:rsidTr="0088261C">
        <w:trPr>
          <w:trHeight w:val="772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E3A" w:rsidRPr="002338BD" w:rsidRDefault="00384E3A" w:rsidP="00384E3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384E3A" w:rsidRPr="002338BD" w:rsidRDefault="00384E3A" w:rsidP="00384E3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2338BD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2. Разработка и утверждение плана-графика </w:t>
            </w: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>реализации проекта «Результативное образование»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384E3A" w:rsidRPr="002338BD" w:rsidRDefault="00384E3A" w:rsidP="00384E3A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>Сентябрь 2019</w:t>
            </w:r>
          </w:p>
        </w:tc>
      </w:tr>
      <w:tr w:rsidR="00384E3A" w:rsidRPr="002338BD" w:rsidTr="0088261C">
        <w:trPr>
          <w:trHeight w:val="402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E3A" w:rsidRPr="002338BD" w:rsidRDefault="00384E3A" w:rsidP="00384E3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384E3A" w:rsidRPr="002338BD" w:rsidRDefault="00384E3A" w:rsidP="00614DC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>3</w:t>
            </w:r>
            <w:r w:rsidRPr="009A37B2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. Разработка  </w:t>
            </w: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дополнения к Положению  </w:t>
            </w:r>
            <w:r w:rsidR="00614DCB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о формах, периодичности, порядке текущего контроля успеваемости и промежуточной аттестации обучающихся (для обучающихся, </w:t>
            </w: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>участвующих в реализации проекта</w:t>
            </w:r>
            <w:r w:rsidR="00614DCB">
              <w:rPr>
                <w:rFonts w:ascii="Times New Roman" w:eastAsia="Calibri" w:hAnsi="Times New Roman" w:cs="Times New Roman"/>
                <w:sz w:val="28"/>
                <w:lang w:eastAsia="ru-RU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384E3A" w:rsidRPr="002338BD" w:rsidRDefault="00384E3A" w:rsidP="00384E3A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>Октябрь 2019</w:t>
            </w:r>
          </w:p>
        </w:tc>
      </w:tr>
      <w:tr w:rsidR="00384E3A" w:rsidRPr="002338BD" w:rsidTr="0088261C">
        <w:trPr>
          <w:trHeight w:val="88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384E3A" w:rsidRPr="002338BD" w:rsidRDefault="00384E3A" w:rsidP="00614DC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>2</w:t>
            </w:r>
            <w:r w:rsidRPr="002338BD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. Финансовое обеспечение </w:t>
            </w:r>
            <w:r w:rsidR="00614DCB">
              <w:rPr>
                <w:rFonts w:ascii="Times New Roman" w:eastAsia="Calibri" w:hAnsi="Times New Roman" w:cs="Times New Roman"/>
                <w:sz w:val="28"/>
                <w:lang w:eastAsia="ru-RU"/>
              </w:rPr>
              <w:t>реализации проекта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6603BD" w:rsidRDefault="00384E3A" w:rsidP="00384E3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2338BD">
              <w:rPr>
                <w:rFonts w:ascii="Times New Roman" w:eastAsia="Calibri" w:hAnsi="Times New Roman" w:cs="Times New Roman"/>
                <w:sz w:val="28"/>
                <w:lang w:eastAsia="ru-RU"/>
              </w:rPr>
              <w:t>1.</w:t>
            </w:r>
            <w:r w:rsidRPr="002338BD">
              <w:rPr>
                <w:rFonts w:ascii="Times New Roman" w:eastAsia="Calibri" w:hAnsi="Times New Roman" w:cs="Times New Roman"/>
                <w:sz w:val="28"/>
                <w:lang w:eastAsia="ru-RU"/>
              </w:rPr>
              <w:t> </w:t>
            </w:r>
            <w:r w:rsidRPr="002338BD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Определение объема расходов, необходимых для реализации </w:t>
            </w: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>проекта</w:t>
            </w:r>
            <w:r w:rsidR="006603BD">
              <w:rPr>
                <w:rFonts w:ascii="Times New Roman" w:eastAsia="Calibri" w:hAnsi="Times New Roman" w:cs="Times New Roman"/>
                <w:sz w:val="28"/>
                <w:lang w:eastAsia="ru-RU"/>
              </w:rPr>
              <w:t>:</w:t>
            </w:r>
          </w:p>
          <w:p w:rsidR="006603BD" w:rsidRPr="006875A4" w:rsidRDefault="006603BD" w:rsidP="00384E3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6875A4">
              <w:rPr>
                <w:rFonts w:ascii="Times New Roman" w:eastAsia="Calibri" w:hAnsi="Times New Roman" w:cs="Times New Roman"/>
                <w:sz w:val="28"/>
                <w:lang w:eastAsia="ru-RU"/>
              </w:rPr>
              <w:t>- техническое обеспечение;</w:t>
            </w:r>
          </w:p>
          <w:p w:rsidR="00384E3A" w:rsidRPr="006875A4" w:rsidRDefault="006603BD" w:rsidP="00384E3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6875A4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- </w:t>
            </w:r>
            <w:r w:rsidR="00384E3A" w:rsidRPr="006875A4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</w:t>
            </w:r>
            <w:r w:rsidRPr="006875A4">
              <w:rPr>
                <w:rFonts w:ascii="Times New Roman" w:eastAsia="Calibri" w:hAnsi="Times New Roman" w:cs="Times New Roman"/>
                <w:sz w:val="28"/>
                <w:lang w:eastAsia="ru-RU"/>
              </w:rPr>
              <w:t>инфраструктура учебных кабинетов;</w:t>
            </w:r>
          </w:p>
          <w:p w:rsidR="006603BD" w:rsidRPr="006875A4" w:rsidRDefault="006603BD" w:rsidP="00384E3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6875A4">
              <w:rPr>
                <w:rFonts w:ascii="Times New Roman" w:eastAsia="Calibri" w:hAnsi="Times New Roman" w:cs="Times New Roman"/>
                <w:sz w:val="28"/>
                <w:lang w:eastAsia="ru-RU"/>
              </w:rPr>
              <w:t>- повышение квалификации педагогов;</w:t>
            </w:r>
          </w:p>
          <w:p w:rsidR="006603BD" w:rsidRPr="002338BD" w:rsidRDefault="006603BD" w:rsidP="00384E3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6875A4">
              <w:rPr>
                <w:rFonts w:ascii="Times New Roman" w:eastAsia="Calibri" w:hAnsi="Times New Roman" w:cs="Times New Roman"/>
                <w:sz w:val="28"/>
                <w:lang w:eastAsia="ru-RU"/>
              </w:rPr>
              <w:t>- оплата труда педагогов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384E3A" w:rsidRPr="002338BD" w:rsidRDefault="00384E3A" w:rsidP="00384E3A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>Сентябрь 2019</w:t>
            </w:r>
          </w:p>
        </w:tc>
      </w:tr>
      <w:tr w:rsidR="00384E3A" w:rsidRPr="002338BD" w:rsidTr="0088261C">
        <w:trPr>
          <w:trHeight w:val="347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E3A" w:rsidRPr="002338BD" w:rsidRDefault="00384E3A" w:rsidP="00384E3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384E3A" w:rsidRPr="002338BD" w:rsidRDefault="00384E3A" w:rsidP="00614DC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2338BD">
              <w:rPr>
                <w:rFonts w:ascii="Times New Roman" w:eastAsia="Calibri" w:hAnsi="Times New Roman" w:cs="Times New Roman"/>
                <w:sz w:val="28"/>
                <w:lang w:eastAsia="ru-RU"/>
              </w:rPr>
              <w:t>2.</w:t>
            </w:r>
            <w:r w:rsidRPr="002338BD">
              <w:rPr>
                <w:rFonts w:ascii="Times New Roman" w:eastAsia="Calibri" w:hAnsi="Times New Roman" w:cs="Times New Roman"/>
                <w:sz w:val="28"/>
                <w:lang w:eastAsia="ru-RU"/>
              </w:rPr>
              <w:t> </w:t>
            </w:r>
            <w:r w:rsidRPr="002338BD">
              <w:rPr>
                <w:rFonts w:ascii="Times New Roman" w:eastAsia="Calibri" w:hAnsi="Times New Roman" w:cs="Times New Roman"/>
                <w:sz w:val="28"/>
                <w:lang w:eastAsia="ru-RU"/>
              </w:rPr>
              <w:t>Корректировка локальных актов, регламентирующих установление заработной платы работников</w:t>
            </w: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>, участвующих в реализации проекта</w:t>
            </w:r>
            <w:r w:rsidRPr="002338BD">
              <w:rPr>
                <w:rFonts w:ascii="Times New Roman" w:eastAsia="Calibri" w:hAnsi="Times New Roman" w:cs="Times New Roman"/>
                <w:sz w:val="28"/>
                <w:lang w:eastAsia="ru-RU"/>
              </w:rPr>
              <w:t>, в том числе стимулирующи</w:t>
            </w: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>е</w:t>
            </w:r>
            <w:r w:rsidRPr="002338BD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</w:t>
            </w:r>
            <w:r w:rsidR="00614DCB">
              <w:rPr>
                <w:rFonts w:ascii="Times New Roman" w:eastAsia="Calibri" w:hAnsi="Times New Roman" w:cs="Times New Roman"/>
                <w:sz w:val="28"/>
                <w:lang w:eastAsia="ru-RU"/>
              </w:rPr>
              <w:t>выплаты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384E3A" w:rsidRPr="002338BD" w:rsidRDefault="006875A4" w:rsidP="00384E3A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>Октябрь 2019</w:t>
            </w:r>
          </w:p>
        </w:tc>
      </w:tr>
      <w:tr w:rsidR="00384E3A" w:rsidRPr="002338BD" w:rsidTr="0088261C">
        <w:trPr>
          <w:trHeight w:val="1111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4E3A" w:rsidRPr="002338BD" w:rsidRDefault="00384E3A" w:rsidP="00384E3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384E3A" w:rsidRPr="002338BD" w:rsidRDefault="00384E3A" w:rsidP="00384E3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2338BD">
              <w:rPr>
                <w:rFonts w:ascii="Times New Roman" w:eastAsia="Calibri" w:hAnsi="Times New Roman" w:cs="Times New Roman"/>
                <w:sz w:val="28"/>
                <w:lang w:eastAsia="ru-RU"/>
              </w:rPr>
              <w:t>3.</w:t>
            </w:r>
            <w:r w:rsidRPr="002338BD">
              <w:rPr>
                <w:rFonts w:ascii="Times New Roman" w:eastAsia="Calibri" w:hAnsi="Times New Roman" w:cs="Times New Roman"/>
                <w:sz w:val="28"/>
                <w:lang w:eastAsia="ru-RU"/>
              </w:rPr>
              <w:t> </w:t>
            </w:r>
            <w:r w:rsidRPr="002338BD">
              <w:rPr>
                <w:rFonts w:ascii="Times New Roman" w:eastAsia="Calibri" w:hAnsi="Times New Roman" w:cs="Times New Roman"/>
                <w:sz w:val="28"/>
                <w:lang w:eastAsia="ru-RU"/>
              </w:rPr>
              <w:t>Заключение дополнительных соглашений к трудовому договору с педагогическими работниками</w:t>
            </w: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, участвующими в реализации проекта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384E3A" w:rsidRPr="002338BD" w:rsidRDefault="006875A4" w:rsidP="00384E3A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>Октябрь 2019</w:t>
            </w:r>
          </w:p>
        </w:tc>
      </w:tr>
      <w:tr w:rsidR="00384E3A" w:rsidRPr="002338BD" w:rsidTr="00612D92">
        <w:trPr>
          <w:trHeight w:val="1111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4E3A" w:rsidRPr="002338BD" w:rsidRDefault="00384E3A" w:rsidP="00384E3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>3</w:t>
            </w:r>
            <w:r w:rsidRPr="002338BD">
              <w:rPr>
                <w:rFonts w:ascii="Times New Roman" w:eastAsia="Calibri" w:hAnsi="Times New Roman" w:cs="Times New Roman"/>
                <w:sz w:val="28"/>
                <w:lang w:eastAsia="ru-RU"/>
              </w:rPr>
              <w:t>.</w:t>
            </w:r>
            <w:r w:rsidRPr="002338BD">
              <w:rPr>
                <w:rFonts w:ascii="Times New Roman" w:eastAsia="Calibri" w:hAnsi="Times New Roman" w:cs="Times New Roman"/>
                <w:sz w:val="28"/>
                <w:lang w:eastAsia="ru-RU"/>
              </w:rPr>
              <w:t> </w:t>
            </w:r>
            <w:r w:rsidRPr="002338BD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Информационное обеспечение </w:t>
            </w: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реализации проекта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384E3A" w:rsidRPr="002338BD" w:rsidRDefault="00614DCB" w:rsidP="00384E3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1. </w:t>
            </w:r>
            <w:r w:rsidR="00384E3A">
              <w:rPr>
                <w:rFonts w:ascii="Times New Roman" w:eastAsia="Calibri" w:hAnsi="Times New Roman" w:cs="Times New Roman"/>
                <w:sz w:val="28"/>
                <w:lang w:eastAsia="ru-RU"/>
              </w:rPr>
              <w:t>Изучение информационных материалов руководителей проекта о сущности  эксперимента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384E3A" w:rsidRPr="002338BD" w:rsidRDefault="00384E3A" w:rsidP="006875A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>Сентябрь 2019</w:t>
            </w:r>
          </w:p>
        </w:tc>
      </w:tr>
      <w:tr w:rsidR="00384E3A" w:rsidRPr="002338BD" w:rsidTr="00612D92">
        <w:trPr>
          <w:trHeight w:val="1111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4E3A" w:rsidRDefault="00384E3A" w:rsidP="00384E3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384E3A" w:rsidRPr="002338BD" w:rsidRDefault="00384E3A" w:rsidP="00384E3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>2</w:t>
            </w:r>
            <w:r w:rsidRPr="002338BD">
              <w:rPr>
                <w:rFonts w:ascii="Times New Roman" w:eastAsia="Calibri" w:hAnsi="Times New Roman" w:cs="Times New Roman"/>
                <w:sz w:val="28"/>
                <w:lang w:eastAsia="ru-RU"/>
              </w:rPr>
              <w:t>.</w:t>
            </w:r>
            <w:r w:rsidRPr="002338BD">
              <w:rPr>
                <w:rFonts w:ascii="Times New Roman" w:eastAsia="Calibri" w:hAnsi="Times New Roman" w:cs="Times New Roman"/>
                <w:sz w:val="28"/>
                <w:lang w:eastAsia="ru-RU"/>
              </w:rPr>
              <w:t> </w:t>
            </w:r>
            <w:r w:rsidRPr="002338BD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Размещение на сайте образовательной организации информационных материалов о реализации </w:t>
            </w: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проекта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384E3A" w:rsidRPr="002338BD" w:rsidRDefault="00384E3A" w:rsidP="00384E3A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>Октябрь 2019</w:t>
            </w:r>
          </w:p>
        </w:tc>
      </w:tr>
      <w:tr w:rsidR="00384E3A" w:rsidRPr="002338BD" w:rsidTr="00384E3A">
        <w:trPr>
          <w:trHeight w:val="1164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  <w:vAlign w:val="center"/>
          </w:tcPr>
          <w:p w:rsidR="00384E3A" w:rsidRPr="002338BD" w:rsidRDefault="00384E3A" w:rsidP="00384E3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384E3A" w:rsidRPr="002338BD" w:rsidRDefault="00384E3A" w:rsidP="00384E3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>3. Информирование всех педагогов гимназии об участии в проекте</w:t>
            </w:r>
            <w:r w:rsidR="00614DCB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384E3A" w:rsidRDefault="00384E3A" w:rsidP="00614DC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>Сентябрь</w:t>
            </w:r>
            <w:r w:rsidR="00614DCB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2019,</w:t>
            </w: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январь, апрель  20</w:t>
            </w:r>
            <w:r w:rsidR="00614DCB">
              <w:rPr>
                <w:rFonts w:ascii="Times New Roman" w:eastAsia="Calibri" w:hAnsi="Times New Roman" w:cs="Times New Roman"/>
                <w:sz w:val="28"/>
                <w:lang w:eastAsia="ru-RU"/>
              </w:rPr>
              <w:t>20</w:t>
            </w:r>
          </w:p>
        </w:tc>
      </w:tr>
      <w:tr w:rsidR="00384E3A" w:rsidRPr="002338BD" w:rsidTr="00384E3A">
        <w:trPr>
          <w:trHeight w:val="68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  <w:vAlign w:val="center"/>
          </w:tcPr>
          <w:p w:rsidR="00384E3A" w:rsidRPr="002338BD" w:rsidRDefault="00384E3A" w:rsidP="00384E3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384E3A" w:rsidRDefault="00384E3A" w:rsidP="00384E3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4. Информирование  </w:t>
            </w:r>
            <w:r w:rsidR="00614DCB">
              <w:rPr>
                <w:rFonts w:ascii="Times New Roman" w:eastAsia="Calibri" w:hAnsi="Times New Roman" w:cs="Times New Roman"/>
                <w:sz w:val="28"/>
                <w:lang w:eastAsia="ru-RU"/>
              </w:rPr>
              <w:t>об</w:t>
            </w: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>уча</w:t>
            </w:r>
            <w:r w:rsidR="00614DCB">
              <w:rPr>
                <w:rFonts w:ascii="Times New Roman" w:eastAsia="Calibri" w:hAnsi="Times New Roman" w:cs="Times New Roman"/>
                <w:sz w:val="28"/>
                <w:lang w:eastAsia="ru-RU"/>
              </w:rPr>
              <w:t>ю</w:t>
            </w: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щихся 2-х и 7-х классов  об участии в проекте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384E3A" w:rsidRDefault="00384E3A" w:rsidP="00384E3A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>Октябрь 2019</w:t>
            </w:r>
          </w:p>
        </w:tc>
      </w:tr>
      <w:tr w:rsidR="00384E3A" w:rsidRPr="002338BD" w:rsidTr="00377FCB">
        <w:trPr>
          <w:trHeight w:val="1076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E3A" w:rsidRPr="002338BD" w:rsidRDefault="00384E3A" w:rsidP="00384E3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384E3A" w:rsidRPr="002338BD" w:rsidRDefault="00384E3A" w:rsidP="00384E3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trike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>5. И</w:t>
            </w:r>
            <w:r w:rsidRPr="002338BD">
              <w:rPr>
                <w:rFonts w:ascii="Times New Roman" w:eastAsia="Calibri" w:hAnsi="Times New Roman" w:cs="Times New Roman"/>
                <w:sz w:val="28"/>
                <w:lang w:eastAsia="ru-RU"/>
              </w:rPr>
              <w:t>нформирование родител</w:t>
            </w: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ей </w:t>
            </w:r>
            <w:r w:rsidR="00614DCB">
              <w:rPr>
                <w:rFonts w:ascii="Times New Roman" w:eastAsia="Calibri" w:hAnsi="Times New Roman" w:cs="Times New Roman"/>
                <w:sz w:val="28"/>
                <w:lang w:eastAsia="ru-RU"/>
              </w:rPr>
              <w:t>об</w:t>
            </w: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>уча</w:t>
            </w:r>
            <w:r w:rsidR="00614DCB">
              <w:rPr>
                <w:rFonts w:ascii="Times New Roman" w:eastAsia="Calibri" w:hAnsi="Times New Roman" w:cs="Times New Roman"/>
                <w:sz w:val="28"/>
                <w:lang w:eastAsia="ru-RU"/>
              </w:rPr>
              <w:t>ю</w:t>
            </w: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>щихся, участвующих в проекте,  о его сущности, особенностях организации образовательной, оценочной деятельности и  планируемых результатах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384E3A" w:rsidRPr="002338BD" w:rsidRDefault="00384E3A" w:rsidP="00614DC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>Октябрь, февраль</w:t>
            </w:r>
            <w:r w:rsidR="00614DCB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2019</w:t>
            </w: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>, май  20</w:t>
            </w:r>
            <w:r w:rsidR="00614DCB">
              <w:rPr>
                <w:rFonts w:ascii="Times New Roman" w:eastAsia="Calibri" w:hAnsi="Times New Roman" w:cs="Times New Roman"/>
                <w:sz w:val="28"/>
                <w:lang w:eastAsia="ru-RU"/>
              </w:rPr>
              <w:t>20</w:t>
            </w:r>
          </w:p>
        </w:tc>
      </w:tr>
      <w:tr w:rsidR="00F067FC" w:rsidRPr="002338BD" w:rsidTr="00377FCB">
        <w:trPr>
          <w:trHeight w:val="1076"/>
        </w:trPr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67FC" w:rsidRPr="002338BD" w:rsidRDefault="00F067FC" w:rsidP="00384E3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F067FC" w:rsidRDefault="00F067FC" w:rsidP="00384E3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6. Внесение информации об участниках проекта на  цифровую  платформу проекта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F067FC" w:rsidRDefault="00F067FC" w:rsidP="00614DC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>Сентябрь 2019</w:t>
            </w:r>
          </w:p>
        </w:tc>
      </w:tr>
      <w:tr w:rsidR="00384E3A" w:rsidRPr="002338BD" w:rsidTr="002B4503">
        <w:trPr>
          <w:trHeight w:val="1076"/>
        </w:trPr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E3A" w:rsidRPr="002338BD" w:rsidRDefault="00384E3A" w:rsidP="00384E3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384E3A" w:rsidRPr="002338BD" w:rsidRDefault="00384E3A" w:rsidP="006603B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>6</w:t>
            </w:r>
            <w:r w:rsidRPr="002338BD">
              <w:rPr>
                <w:rFonts w:ascii="Times New Roman" w:eastAsia="Calibri" w:hAnsi="Times New Roman" w:cs="Times New Roman"/>
                <w:sz w:val="28"/>
                <w:lang w:eastAsia="ru-RU"/>
              </w:rPr>
              <w:t>.</w:t>
            </w:r>
            <w:r w:rsidRPr="002338BD">
              <w:rPr>
                <w:rFonts w:ascii="Times New Roman" w:eastAsia="Calibri" w:hAnsi="Times New Roman" w:cs="Times New Roman"/>
                <w:sz w:val="28"/>
                <w:lang w:eastAsia="ru-RU"/>
              </w:rPr>
              <w:t> </w:t>
            </w:r>
            <w:r w:rsidRPr="002338BD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Организация изучения мнения </w:t>
            </w: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родителей,  </w:t>
            </w:r>
            <w:r w:rsidR="006603BD">
              <w:rPr>
                <w:rFonts w:ascii="Times New Roman" w:eastAsia="Calibri" w:hAnsi="Times New Roman" w:cs="Times New Roman"/>
                <w:sz w:val="28"/>
                <w:lang w:eastAsia="ru-RU"/>
              </w:rPr>
              <w:t>об</w:t>
            </w: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>уча</w:t>
            </w:r>
            <w:r w:rsidR="006603BD">
              <w:rPr>
                <w:rFonts w:ascii="Times New Roman" w:eastAsia="Calibri" w:hAnsi="Times New Roman" w:cs="Times New Roman"/>
                <w:sz w:val="28"/>
                <w:lang w:eastAsia="ru-RU"/>
              </w:rPr>
              <w:t>ю</w:t>
            </w: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>щихся и педагогов, участвующи</w:t>
            </w:r>
            <w:r w:rsidR="006603BD">
              <w:rPr>
                <w:rFonts w:ascii="Times New Roman" w:eastAsia="Calibri" w:hAnsi="Times New Roman" w:cs="Times New Roman"/>
                <w:sz w:val="28"/>
                <w:lang w:eastAsia="ru-RU"/>
              </w:rPr>
              <w:t>х</w:t>
            </w: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в реализации проекта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384E3A" w:rsidRPr="002338BD" w:rsidRDefault="00384E3A" w:rsidP="00614DCB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>Октябрь</w:t>
            </w:r>
            <w:r w:rsidR="00614DCB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2019 </w:t>
            </w: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>-май 20</w:t>
            </w:r>
            <w:r w:rsidR="00614DCB">
              <w:rPr>
                <w:rFonts w:ascii="Times New Roman" w:eastAsia="Calibri" w:hAnsi="Times New Roman" w:cs="Times New Roman"/>
                <w:sz w:val="28"/>
                <w:lang w:eastAsia="ru-RU"/>
              </w:rPr>
              <w:t>20</w:t>
            </w:r>
          </w:p>
        </w:tc>
      </w:tr>
      <w:tr w:rsidR="00384E3A" w:rsidRPr="002338BD" w:rsidTr="002B4503">
        <w:trPr>
          <w:trHeight w:val="1076"/>
        </w:trPr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E3A" w:rsidRPr="002338BD" w:rsidRDefault="00384E3A" w:rsidP="00384E3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384E3A" w:rsidRDefault="00384E3A" w:rsidP="00384E3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7. Участие в информационном обмене с другими участниками проекта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384E3A" w:rsidRDefault="00384E3A" w:rsidP="00384E3A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В течение года </w:t>
            </w:r>
          </w:p>
        </w:tc>
      </w:tr>
      <w:tr w:rsidR="00384E3A" w:rsidRPr="002338BD" w:rsidTr="00B55556">
        <w:trPr>
          <w:trHeight w:val="494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384E3A" w:rsidRPr="002338BD" w:rsidRDefault="00384E3A" w:rsidP="00384E3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4. Научно-методическое обеспечение реализации проекта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384E3A" w:rsidRPr="002338BD" w:rsidRDefault="00F31779" w:rsidP="00384E3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>1. Установление  контактов  с  группой  разработчиков проекта (г. Москва)  для получения научно-методической  поддержки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384E3A" w:rsidRPr="002338BD" w:rsidRDefault="00F31779" w:rsidP="00384E3A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Сентябрь 2019 </w:t>
            </w:r>
          </w:p>
        </w:tc>
      </w:tr>
      <w:tr w:rsidR="00F31779" w:rsidRPr="002338BD" w:rsidTr="00B55556">
        <w:trPr>
          <w:trHeight w:val="494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F31779" w:rsidRDefault="00F31779" w:rsidP="00F3177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F31779" w:rsidRPr="002338BD" w:rsidRDefault="00F31779" w:rsidP="00F3177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2. Внесение коррективов в рабочие программы по учебным предметам, включенным в проект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F31779" w:rsidRPr="002338BD" w:rsidRDefault="00F31779" w:rsidP="00F31779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>Сентябрь-октябрь 2019</w:t>
            </w:r>
          </w:p>
        </w:tc>
      </w:tr>
      <w:tr w:rsidR="00F31779" w:rsidRPr="002338BD" w:rsidTr="00B55556">
        <w:trPr>
          <w:trHeight w:val="691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31779" w:rsidRPr="002338BD" w:rsidRDefault="00F31779" w:rsidP="00F3177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F31779" w:rsidRPr="002338BD" w:rsidRDefault="00F31779" w:rsidP="00F3177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3. Разработка, обсуждение, корректировка   шкал оценивания членами методических объединений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F31779" w:rsidRPr="002338BD" w:rsidRDefault="00F31779" w:rsidP="00F3177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Сентябрь-октябрь и в процессе реализации проекта </w:t>
            </w:r>
          </w:p>
        </w:tc>
      </w:tr>
      <w:tr w:rsidR="00F31779" w:rsidRPr="002338BD" w:rsidTr="00B55556">
        <w:trPr>
          <w:trHeight w:val="691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31779" w:rsidRPr="002338BD" w:rsidRDefault="00F31779" w:rsidP="00F3177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F31779" w:rsidRDefault="00F31779" w:rsidP="00F3177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4. Обсуждение  и сравнительный  анализ результатов  обучения участников проекта, динамики результатов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F31779" w:rsidRDefault="00F31779" w:rsidP="00F3177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Ежемесячно в течение  года </w:t>
            </w:r>
          </w:p>
        </w:tc>
      </w:tr>
      <w:tr w:rsidR="00F31779" w:rsidRPr="002338BD" w:rsidTr="00B55556">
        <w:trPr>
          <w:trHeight w:val="105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31779" w:rsidRPr="002338BD" w:rsidRDefault="00F31779" w:rsidP="00F3177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F31779" w:rsidRPr="002338BD" w:rsidRDefault="00F31779" w:rsidP="00F3177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5. Обсуждение  шкал оценки и хода реализации проекта с другими школами, участниками проекта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F31779" w:rsidRPr="002338BD" w:rsidRDefault="00F31779" w:rsidP="00F31779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В течение года </w:t>
            </w:r>
          </w:p>
        </w:tc>
      </w:tr>
      <w:tr w:rsidR="00F31779" w:rsidRPr="002338BD" w:rsidTr="00B55556">
        <w:trPr>
          <w:trHeight w:val="1057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779" w:rsidRPr="002338BD" w:rsidRDefault="00F31779" w:rsidP="00F3177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F31779" w:rsidRDefault="00F31779" w:rsidP="006603B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6. Повышение квалификации участников  проекта  в области  информационно-коммуникационных технологий, развитие навыков  использования  </w:t>
            </w:r>
            <w:r w:rsidR="006603BD">
              <w:rPr>
                <w:rFonts w:ascii="Times New Roman" w:eastAsia="Calibri" w:hAnsi="Times New Roman" w:cs="Times New Roman"/>
                <w:sz w:val="28"/>
                <w:lang w:eastAsia="ru-RU"/>
              </w:rPr>
              <w:t>цифровой</w:t>
            </w: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платформы для реализации проекта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F31779" w:rsidRDefault="00F31779" w:rsidP="00F31779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Сентябрь 2019 и в течение года </w:t>
            </w:r>
          </w:p>
        </w:tc>
      </w:tr>
      <w:tr w:rsidR="00F31779" w:rsidRPr="002338BD" w:rsidTr="00F067FC">
        <w:trPr>
          <w:trHeight w:val="105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779" w:rsidRPr="002338BD" w:rsidRDefault="00F31779" w:rsidP="00F3177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F31779" w:rsidRDefault="00F31779" w:rsidP="006875A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>7. Организация стажировки  в Хорошколу г. Москв</w:t>
            </w:r>
            <w:r w:rsidR="006603BD">
              <w:rPr>
                <w:rFonts w:ascii="Times New Roman" w:eastAsia="Calibri" w:hAnsi="Times New Roman" w:cs="Times New Roman"/>
                <w:sz w:val="28"/>
                <w:lang w:eastAsia="ru-RU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с целью </w:t>
            </w:r>
            <w:r w:rsidR="006875A4">
              <w:rPr>
                <w:rFonts w:ascii="Times New Roman" w:eastAsia="Calibri" w:hAnsi="Times New Roman" w:cs="Times New Roman"/>
                <w:sz w:val="28"/>
                <w:lang w:eastAsia="ru-RU"/>
              </w:rPr>
              <w:t>изучения опыта  коллег  по организации образовательной деятельности и отслеживанию результатов  образования</w:t>
            </w:r>
            <w:r w:rsidRPr="006603BD">
              <w:rPr>
                <w:rFonts w:ascii="Times New Roman" w:eastAsia="Calibri" w:hAnsi="Times New Roman" w:cs="Times New Roman"/>
                <w:color w:val="FF0000"/>
                <w:sz w:val="28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F31779" w:rsidRDefault="00F31779" w:rsidP="00F31779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Октябрь-ноябрь 2019 </w:t>
            </w:r>
          </w:p>
        </w:tc>
      </w:tr>
      <w:tr w:rsidR="00F31779" w:rsidRPr="002338BD" w:rsidTr="0088261C">
        <w:trPr>
          <w:trHeight w:val="306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F31779" w:rsidRPr="002338BD" w:rsidRDefault="00F31779" w:rsidP="00F3177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>5</w:t>
            </w:r>
            <w:r w:rsidRPr="002338BD">
              <w:rPr>
                <w:rFonts w:ascii="Times New Roman" w:eastAsia="Calibri" w:hAnsi="Times New Roman" w:cs="Times New Roman"/>
                <w:sz w:val="28"/>
                <w:lang w:eastAsia="ru-RU"/>
              </w:rPr>
              <w:t>.</w:t>
            </w:r>
            <w:r w:rsidRPr="002338BD">
              <w:rPr>
                <w:rFonts w:ascii="Times New Roman" w:eastAsia="Calibri" w:hAnsi="Times New Roman" w:cs="Times New Roman"/>
                <w:sz w:val="28"/>
                <w:lang w:eastAsia="ru-RU"/>
              </w:rPr>
              <w:t> </w:t>
            </w:r>
            <w:r w:rsidRPr="002338BD">
              <w:rPr>
                <w:rFonts w:ascii="Times New Roman" w:eastAsia="Calibri" w:hAnsi="Times New Roman" w:cs="Times New Roman"/>
                <w:sz w:val="28"/>
                <w:lang w:eastAsia="ru-RU"/>
              </w:rPr>
              <w:t>Материально-</w:t>
            </w:r>
          </w:p>
          <w:p w:rsidR="00F31779" w:rsidRPr="002338BD" w:rsidRDefault="00F31779" w:rsidP="006603B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2338BD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техническое обеспечение </w:t>
            </w:r>
            <w:r w:rsidR="006603BD">
              <w:rPr>
                <w:rFonts w:ascii="Times New Roman" w:eastAsia="Calibri" w:hAnsi="Times New Roman" w:cs="Times New Roman"/>
                <w:sz w:val="28"/>
                <w:lang w:eastAsia="ru-RU"/>
              </w:rPr>
              <w:t>реализации проекта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F31779" w:rsidRPr="002338BD" w:rsidRDefault="00F31779" w:rsidP="00F3177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2338BD">
              <w:rPr>
                <w:rFonts w:ascii="Times New Roman" w:eastAsia="Calibri" w:hAnsi="Times New Roman" w:cs="Times New Roman"/>
                <w:sz w:val="28"/>
                <w:lang w:eastAsia="ru-RU"/>
              </w:rPr>
              <w:t>1.</w:t>
            </w:r>
            <w:r w:rsidRPr="002338BD">
              <w:rPr>
                <w:rFonts w:ascii="Times New Roman" w:eastAsia="Calibri" w:hAnsi="Times New Roman" w:cs="Times New Roman"/>
                <w:sz w:val="28"/>
                <w:lang w:eastAsia="ru-RU"/>
              </w:rPr>
              <w:t> </w:t>
            </w:r>
            <w:r w:rsidRPr="002338BD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Анализ </w:t>
            </w: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и оценка </w:t>
            </w:r>
            <w:r w:rsidRPr="002338BD">
              <w:rPr>
                <w:rFonts w:ascii="Times New Roman" w:eastAsia="Calibri" w:hAnsi="Times New Roman" w:cs="Times New Roman"/>
                <w:sz w:val="28"/>
                <w:lang w:eastAsia="ru-RU"/>
              </w:rPr>
              <w:t>материально-</w:t>
            </w:r>
            <w:r w:rsidRPr="002338BD">
              <w:rPr>
                <w:rFonts w:ascii="Times New Roman" w:eastAsia="Calibri" w:hAnsi="Times New Roman" w:cs="Times New Roman"/>
                <w:sz w:val="28"/>
                <w:lang w:eastAsia="ru-RU"/>
              </w:rPr>
              <w:softHyphen/>
              <w:t>технического обеспечения</w:t>
            </w: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гимназии</w:t>
            </w:r>
            <w:r w:rsidRPr="002338BD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F31779" w:rsidRPr="002338BD" w:rsidRDefault="00F31779" w:rsidP="00F31779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>Август 2019</w:t>
            </w:r>
          </w:p>
        </w:tc>
      </w:tr>
      <w:tr w:rsidR="00F31779" w:rsidRPr="002338BD" w:rsidTr="0088261C">
        <w:trPr>
          <w:trHeight w:val="306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31779" w:rsidRPr="002338BD" w:rsidRDefault="00F31779" w:rsidP="00F3177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F31779" w:rsidRPr="002338BD" w:rsidRDefault="00F31779" w:rsidP="00F3177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2338BD">
              <w:rPr>
                <w:rFonts w:ascii="Times New Roman" w:eastAsia="Calibri" w:hAnsi="Times New Roman" w:cs="Times New Roman"/>
                <w:sz w:val="28"/>
                <w:lang w:eastAsia="ru-RU"/>
              </w:rPr>
              <w:t>2.</w:t>
            </w:r>
            <w:r w:rsidRPr="002338BD">
              <w:rPr>
                <w:rFonts w:ascii="Times New Roman" w:eastAsia="Calibri" w:hAnsi="Times New Roman" w:cs="Times New Roman"/>
                <w:sz w:val="28"/>
                <w:lang w:eastAsia="ru-RU"/>
              </w:rPr>
              <w:t> </w:t>
            </w:r>
            <w:r w:rsidRPr="002338BD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Обеспечение соответствия материально-технической базы </w:t>
            </w: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>гимназии  условиям  реализации  проекта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F31779" w:rsidRPr="002338BD" w:rsidRDefault="00F31779" w:rsidP="00F31779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В течение года </w:t>
            </w:r>
          </w:p>
        </w:tc>
      </w:tr>
      <w:tr w:rsidR="00F31779" w:rsidRPr="002338BD" w:rsidTr="0088261C">
        <w:trPr>
          <w:trHeight w:val="1034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F31779" w:rsidRPr="002338BD" w:rsidRDefault="00F31779" w:rsidP="00F3177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F31779" w:rsidRPr="002338BD" w:rsidRDefault="00F31779" w:rsidP="00F3177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2338BD">
              <w:rPr>
                <w:rFonts w:ascii="Times New Roman" w:eastAsia="Calibri" w:hAnsi="Times New Roman" w:cs="Times New Roman"/>
                <w:sz w:val="28"/>
                <w:lang w:eastAsia="ru-RU"/>
              </w:rPr>
              <w:t>3.</w:t>
            </w:r>
            <w:r w:rsidRPr="002338BD">
              <w:rPr>
                <w:rFonts w:ascii="Times New Roman" w:eastAsia="Calibri" w:hAnsi="Times New Roman" w:cs="Times New Roman"/>
                <w:sz w:val="28"/>
                <w:lang w:eastAsia="ru-RU"/>
              </w:rPr>
              <w:t> </w:t>
            </w:r>
            <w:r w:rsidRPr="002338BD">
              <w:rPr>
                <w:rFonts w:ascii="Times New Roman" w:eastAsia="Calibri" w:hAnsi="Times New Roman" w:cs="Times New Roman"/>
                <w:sz w:val="28"/>
                <w:lang w:eastAsia="ru-RU"/>
              </w:rPr>
              <w:t>Обеспечение соответствия санитарно-гигиенических условий требованиям СанПиН</w:t>
            </w: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>а при реализации проекта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F31779" w:rsidRPr="002338BD" w:rsidRDefault="00F067FC" w:rsidP="00F31779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В течение года </w:t>
            </w:r>
          </w:p>
        </w:tc>
      </w:tr>
      <w:tr w:rsidR="00F31779" w:rsidRPr="002338BD" w:rsidTr="00F067FC">
        <w:trPr>
          <w:trHeight w:val="888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1779" w:rsidRPr="002338BD" w:rsidRDefault="00F31779" w:rsidP="00F3177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F31779" w:rsidRPr="002338BD" w:rsidRDefault="00F31779" w:rsidP="00F3177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>4</w:t>
            </w:r>
            <w:r w:rsidRPr="002338BD">
              <w:rPr>
                <w:rFonts w:ascii="Times New Roman" w:eastAsia="Calibri" w:hAnsi="Times New Roman" w:cs="Times New Roman"/>
                <w:sz w:val="28"/>
                <w:lang w:eastAsia="ru-RU"/>
              </w:rPr>
              <w:t>.</w:t>
            </w:r>
            <w:r w:rsidRPr="002338BD">
              <w:rPr>
                <w:rFonts w:ascii="Times New Roman" w:eastAsia="Calibri" w:hAnsi="Times New Roman" w:cs="Times New Roman"/>
                <w:sz w:val="28"/>
                <w:lang w:eastAsia="ru-RU"/>
              </w:rPr>
              <w:t> </w:t>
            </w:r>
            <w:r w:rsidRPr="002338BD">
              <w:rPr>
                <w:rFonts w:ascii="Times New Roman" w:eastAsia="Calibri" w:hAnsi="Times New Roman" w:cs="Times New Roman"/>
                <w:sz w:val="28"/>
                <w:lang w:eastAsia="ru-RU"/>
              </w:rPr>
              <w:t>Обеспечение контролируемого доступа</w:t>
            </w: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всех </w:t>
            </w:r>
            <w:r w:rsidRPr="002338BD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участников образовательной деятельности </w:t>
            </w: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гимназии </w:t>
            </w:r>
            <w:r w:rsidRPr="002338BD">
              <w:rPr>
                <w:rFonts w:ascii="Times New Roman" w:eastAsia="Calibri" w:hAnsi="Times New Roman" w:cs="Times New Roman"/>
                <w:sz w:val="28"/>
                <w:lang w:eastAsia="ru-RU"/>
              </w:rPr>
              <w:t>к информационным образовательным ресурсам в сети Интернет</w:t>
            </w: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для самообразования в области  реализации проекта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F31779" w:rsidRPr="002338BD" w:rsidRDefault="00F067FC" w:rsidP="00F31779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>Сентябрь 2019</w:t>
            </w:r>
            <w:bookmarkStart w:id="1" w:name="_GoBack"/>
            <w:bookmarkEnd w:id="1"/>
          </w:p>
        </w:tc>
      </w:tr>
    </w:tbl>
    <w:p w:rsidR="002338BD" w:rsidRPr="002338BD" w:rsidRDefault="002338BD" w:rsidP="002338BD">
      <w:pPr>
        <w:suppressAutoHyphens/>
        <w:spacing w:after="0" w:line="360" w:lineRule="auto"/>
        <w:ind w:firstLine="709"/>
        <w:rPr>
          <w:rFonts w:ascii="Times New Roman" w:eastAsia="Calibri" w:hAnsi="Times New Roman" w:cs="Times New Roman"/>
          <w:sz w:val="28"/>
        </w:rPr>
      </w:pPr>
    </w:p>
    <w:sectPr w:rsidR="002338BD" w:rsidRPr="00233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190"/>
    <w:rsid w:val="002338BD"/>
    <w:rsid w:val="00384E3A"/>
    <w:rsid w:val="004A5164"/>
    <w:rsid w:val="00614DCB"/>
    <w:rsid w:val="006603BD"/>
    <w:rsid w:val="006875A4"/>
    <w:rsid w:val="009A37B2"/>
    <w:rsid w:val="00D031D9"/>
    <w:rsid w:val="00D05190"/>
    <w:rsid w:val="00F067FC"/>
    <w:rsid w:val="00F31779"/>
    <w:rsid w:val="00F4075A"/>
    <w:rsid w:val="00F4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935DB"/>
  <w15:chartTrackingRefBased/>
  <w15:docId w15:val="{3CECF2B4-3D50-4578-A7FE-B9700FA15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Павловна</dc:creator>
  <cp:keywords/>
  <dc:description/>
  <cp:lastModifiedBy>Елена Павловна</cp:lastModifiedBy>
  <cp:revision>5</cp:revision>
  <dcterms:created xsi:type="dcterms:W3CDTF">2019-09-11T03:20:00Z</dcterms:created>
  <dcterms:modified xsi:type="dcterms:W3CDTF">2019-09-11T05:55:00Z</dcterms:modified>
</cp:coreProperties>
</file>